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6F8" w:rsidRDefault="006006F8" w:rsidP="006006F8">
      <w:r>
        <w:t>Matematikos ir informatikos instituto</w:t>
      </w:r>
      <w:r>
        <w:br/>
        <w:t>2003 m. mokslinės publikacijos</w:t>
      </w:r>
    </w:p>
    <w:p w:rsidR="006006F8" w:rsidRDefault="006006F8" w:rsidP="006006F8">
      <w:r>
        <w:t> 1. Straipsniai, publikuoti mokslo leidiniuose, įtrauktuose į Mokslinės informacijos instituto (Institute of Scientific Information) duomenų bazę</w:t>
      </w:r>
    </w:p>
    <w:p w:rsidR="006006F8" w:rsidRDefault="006006F8" w:rsidP="006006F8">
      <w:r>
        <w:t xml:space="preserve">1. </w:t>
      </w:r>
      <w:r>
        <w:rPr>
          <w:rStyle w:val="Strong"/>
        </w:rPr>
        <w:t>A.K.Алешкявичене</w:t>
      </w:r>
      <w:r>
        <w:t xml:space="preserve">, С.В. Нагаев. Переходные явления в случайном блуждании // </w:t>
      </w:r>
      <w:r>
        <w:rPr>
          <w:rStyle w:val="Emphasis"/>
        </w:rPr>
        <w:t xml:space="preserve">Теория вероятн. и ее примен. </w:t>
      </w:r>
      <w:r>
        <w:t xml:space="preserve">ISSN 0040-361X. </w:t>
      </w:r>
      <w:r>
        <w:rPr>
          <w:rStyle w:val="Strong"/>
        </w:rPr>
        <w:t>48</w:t>
      </w:r>
      <w:r>
        <w:t>(1), 2003, c. 3 - 22.</w:t>
      </w:r>
    </w:p>
    <w:p w:rsidR="006006F8" w:rsidRDefault="006006F8" w:rsidP="006006F8">
      <w:r>
        <w:t xml:space="preserve">2. </w:t>
      </w:r>
      <w:r>
        <w:rPr>
          <w:rStyle w:val="Strong"/>
        </w:rPr>
        <w:t>A.Aleškevičienė, V. Statulevičius</w:t>
      </w:r>
      <w:r>
        <w:t xml:space="preserve">,  Theorems of large deviations in the approximation by the compound Poisson distribution //  </w:t>
      </w:r>
      <w:r>
        <w:rPr>
          <w:rStyle w:val="Emphasis"/>
        </w:rPr>
        <w:t>Acta Applicandae Mathematicae</w:t>
      </w:r>
      <w:r>
        <w:t xml:space="preserve">, ISSN 0167-8019. </w:t>
      </w:r>
      <w:r>
        <w:rPr>
          <w:rStyle w:val="Strong"/>
        </w:rPr>
        <w:t>78</w:t>
      </w:r>
      <w:r>
        <w:t>(1-3), 2003, p. 21-34.</w:t>
      </w:r>
    </w:p>
    <w:p w:rsidR="006006F8" w:rsidRDefault="006006F8" w:rsidP="006006F8">
      <w:r>
        <w:t xml:space="preserve">3. </w:t>
      </w:r>
      <w:r>
        <w:rPr>
          <w:rStyle w:val="Strong"/>
        </w:rPr>
        <w:t>A.Astrauskas</w:t>
      </w:r>
      <w:r>
        <w:t xml:space="preserve">, On high-level exceedances of Gaussian fields and the spectrum of random Hamiltonians // </w:t>
      </w:r>
      <w:r>
        <w:rPr>
          <w:rStyle w:val="Emphasis"/>
        </w:rPr>
        <w:t>Acta Applicandae Mathematicae</w:t>
      </w:r>
      <w:r>
        <w:t xml:space="preserve">. ISSN 0167-8019. </w:t>
      </w:r>
      <w:r>
        <w:rPr>
          <w:rStyle w:val="Strong"/>
        </w:rPr>
        <w:t>78</w:t>
      </w:r>
      <w:r>
        <w:t>, 2003, p. 35 - 42.</w:t>
      </w:r>
    </w:p>
    <w:p w:rsidR="006006F8" w:rsidRDefault="006006F8" w:rsidP="006006F8">
      <w:r>
        <w:t xml:space="preserve">4. </w:t>
      </w:r>
      <w:r>
        <w:rPr>
          <w:rStyle w:val="Strong"/>
        </w:rPr>
        <w:t>А. Балтрунас</w:t>
      </w:r>
      <w:r>
        <w:t xml:space="preserve">, А. Л. Якымив. Асимптотика второго порядка субэкспоненциаль- ных безгранично делимых распределений // </w:t>
      </w:r>
      <w:r>
        <w:rPr>
          <w:rStyle w:val="Emphasis"/>
        </w:rPr>
        <w:t>Теория вероятн. и ее примен</w:t>
      </w:r>
      <w:r>
        <w:t xml:space="preserve">. ISSN 0040-361X. </w:t>
      </w:r>
      <w:r>
        <w:rPr>
          <w:rStyle w:val="Strong"/>
        </w:rPr>
        <w:t>48</w:t>
      </w:r>
      <w:r>
        <w:t>(4), 2003, p. 379 - 800.</w:t>
      </w:r>
    </w:p>
    <w:p w:rsidR="006006F8" w:rsidRDefault="006006F8" w:rsidP="006006F8">
      <w:r>
        <w:t xml:space="preserve">5. </w:t>
      </w:r>
      <w:r>
        <w:rPr>
          <w:rStyle w:val="Strong"/>
        </w:rPr>
        <w:t>V.Bentkus</w:t>
      </w:r>
      <w:r>
        <w:t xml:space="preserve">, On the dependence of the Berry-Esseen bound on dimension // </w:t>
      </w:r>
      <w:r>
        <w:rPr>
          <w:rStyle w:val="Emphasis"/>
        </w:rPr>
        <w:t>J. Statist. Planning Inference</w:t>
      </w:r>
      <w:r>
        <w:t xml:space="preserve">. ISSN 0378-3758. </w:t>
      </w:r>
      <w:r>
        <w:rPr>
          <w:rStyle w:val="Strong"/>
        </w:rPr>
        <w:t>113</w:t>
      </w:r>
      <w:r>
        <w:t>, 2003, 385-402.</w:t>
      </w:r>
    </w:p>
    <w:p w:rsidR="006006F8" w:rsidRDefault="006006F8" w:rsidP="006006F8">
      <w:r>
        <w:t xml:space="preserve">6. </w:t>
      </w:r>
      <w:r>
        <w:rPr>
          <w:rStyle w:val="Strong"/>
        </w:rPr>
        <w:t>V.Bentkus</w:t>
      </w:r>
      <w:r>
        <w:t xml:space="preserve">, G.Pap, M.Your, Optimal bounds for Cauchy approximations for the winding distribution of planar Brownian motion // </w:t>
      </w:r>
      <w:r>
        <w:rPr>
          <w:rStyle w:val="Emphasis"/>
        </w:rPr>
        <w:t>J. Theor. Probab</w:t>
      </w:r>
      <w:r>
        <w:t xml:space="preserve">. ISSN 0894-9840. </w:t>
      </w:r>
      <w:r>
        <w:rPr>
          <w:rStyle w:val="Strong"/>
        </w:rPr>
        <w:t>16</w:t>
      </w:r>
      <w:r>
        <w:t>(2), 2003, p.345-361.</w:t>
      </w:r>
    </w:p>
    <w:p w:rsidR="006006F8" w:rsidRDefault="006006F8" w:rsidP="006006F8">
      <w:r>
        <w:t xml:space="preserve">7. </w:t>
      </w:r>
      <w:r>
        <w:rPr>
          <w:rStyle w:val="Strong"/>
        </w:rPr>
        <w:t>M.Bloznelis</w:t>
      </w:r>
      <w:r>
        <w:t xml:space="preserve">, An Edgeworth expansion for studentized finite population statistics //  </w:t>
      </w:r>
      <w:r>
        <w:rPr>
          <w:rStyle w:val="Emphasis"/>
        </w:rPr>
        <w:t>Acta Applicandae Mathematicae</w:t>
      </w:r>
      <w:r>
        <w:t xml:space="preserve">, ISSN 0167-8019. </w:t>
      </w:r>
      <w:r>
        <w:rPr>
          <w:rStyle w:val="Strong"/>
        </w:rPr>
        <w:t>78</w:t>
      </w:r>
      <w:r>
        <w:t>(1-3), 2003, p. 51-60.</w:t>
      </w:r>
    </w:p>
    <w:p w:rsidR="006006F8" w:rsidRDefault="006006F8" w:rsidP="006006F8">
      <w:r>
        <w:t xml:space="preserve">8*. </w:t>
      </w:r>
      <w:r>
        <w:rPr>
          <w:rStyle w:val="Strong"/>
        </w:rPr>
        <w:t>M.Bloznelis</w:t>
      </w:r>
      <w:r>
        <w:t>, A note on the bias and consistency of the jackknife variance estimator in stratified samples //</w:t>
      </w:r>
      <w:r>
        <w:rPr>
          <w:rStyle w:val="Emphasis"/>
        </w:rPr>
        <w:t xml:space="preserve"> Statistics</w:t>
      </w:r>
      <w:r>
        <w:t xml:space="preserve">. ISSN 0233-1888. 2003, p. </w:t>
      </w:r>
    </w:p>
    <w:p w:rsidR="006006F8" w:rsidRDefault="006006F8" w:rsidP="006006F8">
      <w:r>
        <w:t xml:space="preserve">9. </w:t>
      </w:r>
      <w:r>
        <w:rPr>
          <w:rStyle w:val="Strong"/>
        </w:rPr>
        <w:t>B.Grigelionis</w:t>
      </w:r>
      <w:r>
        <w:t xml:space="preserve">, On information processes in statistical experiments with distributed observations // </w:t>
      </w:r>
      <w:r>
        <w:rPr>
          <w:rStyle w:val="Emphasis"/>
        </w:rPr>
        <w:t>Acta Applic. Mathematicae</w:t>
      </w:r>
      <w:r>
        <w:t xml:space="preserve">. ISSN 0167-8019. </w:t>
      </w:r>
      <w:r>
        <w:rPr>
          <w:rStyle w:val="Strong"/>
        </w:rPr>
        <w:t>78</w:t>
      </w:r>
      <w:r>
        <w:t>, 2003, p. 155-163.</w:t>
      </w:r>
    </w:p>
    <w:p w:rsidR="006006F8" w:rsidRDefault="006006F8" w:rsidP="006006F8">
      <w:r>
        <w:t xml:space="preserve">10. </w:t>
      </w:r>
      <w:r>
        <w:rPr>
          <w:rStyle w:val="Strong"/>
        </w:rPr>
        <w:t>B.Grigelionis</w:t>
      </w:r>
      <w:r>
        <w:t xml:space="preserve">, On point measures of e-upcrossings for stationary difussions // </w:t>
      </w:r>
      <w:r>
        <w:rPr>
          <w:rStyle w:val="Emphasis"/>
        </w:rPr>
        <w:t>Statistics &amp; Probability Letters</w:t>
      </w:r>
      <w:r>
        <w:t xml:space="preserve">. ISSN 0167-7152.  </w:t>
      </w:r>
      <w:r>
        <w:rPr>
          <w:rStyle w:val="Strong"/>
        </w:rPr>
        <w:t>61</w:t>
      </w:r>
      <w:r>
        <w:t xml:space="preserve">, 2003, p.403-410. </w:t>
      </w:r>
    </w:p>
    <w:p w:rsidR="006006F8" w:rsidRDefault="006006F8" w:rsidP="006006F8">
      <w:r>
        <w:t xml:space="preserve">11. </w:t>
      </w:r>
      <w:r>
        <w:rPr>
          <w:rStyle w:val="Strong"/>
        </w:rPr>
        <w:t>B.Grigelionis</w:t>
      </w:r>
      <w:r>
        <w:t xml:space="preserve">, V.Mackevičius, The finiteness of moments of a stochastic exponential // </w:t>
      </w:r>
      <w:r>
        <w:rPr>
          <w:rStyle w:val="Emphasis"/>
        </w:rPr>
        <w:t>Statistics &amp; Probability Letters</w:t>
      </w:r>
      <w:r>
        <w:t xml:space="preserve">. ISSN 0167-7152. </w:t>
      </w:r>
      <w:r>
        <w:rPr>
          <w:rStyle w:val="Strong"/>
        </w:rPr>
        <w:t>64</w:t>
      </w:r>
      <w:r>
        <w:t xml:space="preserve">, 2003, 243-248. </w:t>
      </w:r>
    </w:p>
    <w:p w:rsidR="006006F8" w:rsidRDefault="006006F8" w:rsidP="006006F8">
      <w:r>
        <w:t xml:space="preserve">12. R.Baronas, </w:t>
      </w:r>
      <w:r>
        <w:rPr>
          <w:rStyle w:val="Strong"/>
        </w:rPr>
        <w:t>F.Ivanauskas</w:t>
      </w:r>
      <w:r>
        <w:t xml:space="preserve">, J.Kulys. The influence of the enzyme membrane mhickness on the response of amperometric biosensors // </w:t>
      </w:r>
      <w:r>
        <w:rPr>
          <w:rStyle w:val="Emphasis"/>
        </w:rPr>
        <w:t>Sensors</w:t>
      </w:r>
      <w:r>
        <w:t xml:space="preserve">. ISSN 1424-8220, </w:t>
      </w:r>
      <w:r>
        <w:rPr>
          <w:rStyle w:val="Strong"/>
        </w:rPr>
        <w:t>3</w:t>
      </w:r>
      <w:r>
        <w:t>, 2003, p.248 -262.</w:t>
      </w:r>
    </w:p>
    <w:p w:rsidR="006006F8" w:rsidRDefault="006006F8" w:rsidP="006006F8">
      <w:r>
        <w:t xml:space="preserve">13. R.Baronas, </w:t>
      </w:r>
      <w:r>
        <w:rPr>
          <w:rStyle w:val="Strong"/>
        </w:rPr>
        <w:t>F.Ivanauskas</w:t>
      </w:r>
      <w:r>
        <w:t xml:space="preserve">, J.Kulys, </w:t>
      </w:r>
      <w:r>
        <w:rPr>
          <w:rStyle w:val="Strong"/>
        </w:rPr>
        <w:t>M. Sapagovas</w:t>
      </w:r>
      <w:r>
        <w:t xml:space="preserve">. Modelling of amperometric biosensors with rough surface in the enzyme membrane.// </w:t>
      </w:r>
      <w:r>
        <w:rPr>
          <w:rStyle w:val="Emphasis"/>
        </w:rPr>
        <w:t>Journal of Mathem. Chemistry</w:t>
      </w:r>
      <w:r>
        <w:t xml:space="preserve">. ISSN 0259-9791, </w:t>
      </w:r>
      <w:r>
        <w:rPr>
          <w:rStyle w:val="Strong"/>
        </w:rPr>
        <w:t>34</w:t>
      </w:r>
      <w:r>
        <w:t>(3-4), 2003,  p.227 - 242.</w:t>
      </w:r>
    </w:p>
    <w:p w:rsidR="006006F8" w:rsidRDefault="006006F8" w:rsidP="006006F8">
      <w:r>
        <w:t xml:space="preserve">14. </w:t>
      </w:r>
      <w:r>
        <w:rPr>
          <w:rStyle w:val="Strong"/>
        </w:rPr>
        <w:t>R.Yanushkevichius, O.Yanushkevichiene</w:t>
      </w:r>
      <w:r>
        <w:t xml:space="preserve">, On the stability of one characterization of stable distributions // </w:t>
      </w:r>
      <w:r>
        <w:rPr>
          <w:rStyle w:val="Emphasis"/>
        </w:rPr>
        <w:t>Acta Applicandae Mathematicae</w:t>
      </w:r>
      <w:r>
        <w:t xml:space="preserve">, ISSN 0167-8019. </w:t>
      </w:r>
      <w:r>
        <w:rPr>
          <w:rStyle w:val="Strong"/>
        </w:rPr>
        <w:t>79</w:t>
      </w:r>
      <w:r>
        <w:t xml:space="preserve">(1-2), 2003, p. 137-142. </w:t>
      </w:r>
    </w:p>
    <w:p w:rsidR="006006F8" w:rsidRDefault="006006F8" w:rsidP="006006F8">
      <w:r>
        <w:t xml:space="preserve">15. </w:t>
      </w:r>
      <w:r>
        <w:rPr>
          <w:rStyle w:val="Strong"/>
        </w:rPr>
        <w:t>S.Jukna</w:t>
      </w:r>
      <w:r>
        <w:t xml:space="preserve">, G.Schnitger, Triangle-freeness is hard to detect // </w:t>
      </w:r>
      <w:r>
        <w:rPr>
          <w:rStyle w:val="Emphasis"/>
        </w:rPr>
        <w:t>Combinatorics, Probability and Computing</w:t>
      </w:r>
      <w:r>
        <w:t xml:space="preserve">. ISSN 0963-5483. </w:t>
      </w:r>
      <w:r>
        <w:rPr>
          <w:rStyle w:val="Strong"/>
        </w:rPr>
        <w:t>11</w:t>
      </w:r>
      <w:r>
        <w:t>, 2002, p. 549-569.</w:t>
      </w:r>
    </w:p>
    <w:p w:rsidR="006006F8" w:rsidRDefault="006006F8" w:rsidP="006006F8">
      <w:r>
        <w:t xml:space="preserve">16. </w:t>
      </w:r>
      <w:r>
        <w:rPr>
          <w:rStyle w:val="Strong"/>
        </w:rPr>
        <w:t>S.Jukna,</w:t>
      </w:r>
      <w:r>
        <w:t xml:space="preserve"> S.Zak . On uncertainty versus size in branching programs  // </w:t>
      </w:r>
      <w:r>
        <w:rPr>
          <w:rStyle w:val="Emphasis"/>
        </w:rPr>
        <w:t>Theoretical Computer Science</w:t>
      </w:r>
      <w:r>
        <w:t xml:space="preserve">. ISSN  0304-3975.  </w:t>
      </w:r>
      <w:r>
        <w:rPr>
          <w:rStyle w:val="Strong"/>
        </w:rPr>
        <w:t>290</w:t>
      </w:r>
      <w:r>
        <w:t>(3), 2003, p. 1851-1867.</w:t>
      </w:r>
    </w:p>
    <w:p w:rsidR="006006F8" w:rsidRDefault="006006F8" w:rsidP="006006F8">
      <w:r>
        <w:t xml:space="preserve">17. </w:t>
      </w:r>
      <w:r>
        <w:rPr>
          <w:rStyle w:val="Strong"/>
        </w:rPr>
        <w:t>R.Leipus, D.Surgailis</w:t>
      </w:r>
      <w:r>
        <w:t xml:space="preserve">. Random coefficient autoregression, regime switching and long memory // </w:t>
      </w:r>
      <w:r>
        <w:rPr>
          <w:rStyle w:val="Emphasis"/>
        </w:rPr>
        <w:t>Adv. Appl. Probab</w:t>
      </w:r>
      <w:r>
        <w:t xml:space="preserve">. ISSN 0001-8678.  </w:t>
      </w:r>
      <w:r>
        <w:rPr>
          <w:rStyle w:val="Strong"/>
        </w:rPr>
        <w:t>35</w:t>
      </w:r>
      <w:r>
        <w:t>, 2003, 737-754.</w:t>
      </w:r>
    </w:p>
    <w:p w:rsidR="006006F8" w:rsidRDefault="006006F8" w:rsidP="006006F8">
      <w:r>
        <w:t xml:space="preserve">18. </w:t>
      </w:r>
      <w:r>
        <w:rPr>
          <w:rStyle w:val="Strong"/>
        </w:rPr>
        <w:t>L.Giraitis</w:t>
      </w:r>
      <w:r>
        <w:t xml:space="preserve">, P.Kokoszka, </w:t>
      </w:r>
      <w:r>
        <w:rPr>
          <w:rStyle w:val="Strong"/>
        </w:rPr>
        <w:t>R.Leipus</w:t>
      </w:r>
      <w:r>
        <w:t xml:space="preserve">, G.Teyssiere, Rescaled variance and related tests for long memory in volatility and levels // </w:t>
      </w:r>
      <w:r>
        <w:rPr>
          <w:rStyle w:val="Emphasis"/>
        </w:rPr>
        <w:t>J. Econometrics</w:t>
      </w:r>
      <w:r>
        <w:t xml:space="preserve">. ISSN 0304-4076. </w:t>
      </w:r>
      <w:r>
        <w:rPr>
          <w:rStyle w:val="Strong"/>
        </w:rPr>
        <w:t>112</w:t>
      </w:r>
      <w:r>
        <w:t xml:space="preserve">, 2003,  265-294. </w:t>
      </w:r>
    </w:p>
    <w:p w:rsidR="006006F8" w:rsidRDefault="006006F8" w:rsidP="006006F8">
      <w:r>
        <w:t xml:space="preserve">19. </w:t>
      </w:r>
      <w:r>
        <w:rPr>
          <w:rStyle w:val="Strong"/>
        </w:rPr>
        <w:t>R.Leipus</w:t>
      </w:r>
      <w:r>
        <w:t xml:space="preserve">, M.-C.Viano, Long memory and stochastic trend // </w:t>
      </w:r>
      <w:r>
        <w:rPr>
          <w:rStyle w:val="Emphasis"/>
        </w:rPr>
        <w:t>Statistics &amp; Probability Letters</w:t>
      </w:r>
      <w:r>
        <w:t xml:space="preserve">. ISSN 0167-7152. </w:t>
      </w:r>
      <w:r>
        <w:rPr>
          <w:rStyle w:val="Strong"/>
        </w:rPr>
        <w:t>61</w:t>
      </w:r>
      <w:r>
        <w:t xml:space="preserve">, 2003, 177-190. </w:t>
      </w:r>
    </w:p>
    <w:p w:rsidR="006006F8" w:rsidRDefault="006006F8" w:rsidP="006006F8">
      <w:r>
        <w:lastRenderedPageBreak/>
        <w:t xml:space="preserve">20. V.Kazakevičus, </w:t>
      </w:r>
      <w:r>
        <w:rPr>
          <w:rStyle w:val="Strong"/>
        </w:rPr>
        <w:t>R.Leipus</w:t>
      </w:r>
      <w:r>
        <w:t xml:space="preserve">, A new theorem on existence of invariant distributions with applications to ARCH processes // </w:t>
      </w:r>
      <w:r>
        <w:rPr>
          <w:rStyle w:val="Emphasis"/>
        </w:rPr>
        <w:t>J. Appl.  Probab</w:t>
      </w:r>
      <w:r>
        <w:t xml:space="preserve">. ISSN 0021-9002. </w:t>
      </w:r>
      <w:r>
        <w:rPr>
          <w:rStyle w:val="Strong"/>
        </w:rPr>
        <w:t>40</w:t>
      </w:r>
      <w:r>
        <w:t xml:space="preserve">, 2003, 147-162. </w:t>
      </w:r>
    </w:p>
    <w:p w:rsidR="006006F8" w:rsidRDefault="006006F8" w:rsidP="006006F8">
      <w:r>
        <w:t xml:space="preserve">21. L.Giraitis, P.Kokoszka, </w:t>
      </w:r>
      <w:r>
        <w:rPr>
          <w:rStyle w:val="Strong"/>
        </w:rPr>
        <w:t>R.Leipus</w:t>
      </w:r>
      <w:r>
        <w:t xml:space="preserve">, G.Teyssiere, On the power R/S-type tests under contiguous and semi-long memory alternatives // </w:t>
      </w:r>
      <w:r>
        <w:rPr>
          <w:rStyle w:val="Emphasis"/>
        </w:rPr>
        <w:t>Acta Applicandae Mathematicae</w:t>
      </w:r>
      <w:r>
        <w:t xml:space="preserve">. ISSN 0167-8019. </w:t>
      </w:r>
      <w:r>
        <w:rPr>
          <w:rStyle w:val="Strong"/>
        </w:rPr>
        <w:t>78</w:t>
      </w:r>
      <w:r>
        <w:t>, 2003, p. 285-299.</w:t>
      </w:r>
    </w:p>
    <w:p w:rsidR="006006F8" w:rsidRDefault="006006F8" w:rsidP="006006F8">
      <w:r>
        <w:t xml:space="preserve">22. </w:t>
      </w:r>
      <w:r>
        <w:rPr>
          <w:rStyle w:val="Strong"/>
        </w:rPr>
        <w:t>R.Mikulevičius, H.Pragarauskas</w:t>
      </w:r>
      <w:r>
        <w:t xml:space="preserve">, On Cauchy-Dirichlet  problem in half-space for parabolic SPDEs in weighted Hoelder spaces // </w:t>
      </w:r>
      <w:r>
        <w:rPr>
          <w:rStyle w:val="Emphasis"/>
        </w:rPr>
        <w:t>Stoch. Proc. Appl</w:t>
      </w:r>
      <w:r>
        <w:t xml:space="preserve">. ISSN 0304-4119. </w:t>
      </w:r>
      <w:r>
        <w:rPr>
          <w:rStyle w:val="Strong"/>
        </w:rPr>
        <w:t>106</w:t>
      </w:r>
      <w:r>
        <w:t>, 2003, p.185-222.</w:t>
      </w:r>
    </w:p>
    <w:p w:rsidR="006006F8" w:rsidRDefault="006006F8" w:rsidP="006006F8">
      <w:r>
        <w:t xml:space="preserve">23. </w:t>
      </w:r>
      <w:r>
        <w:rPr>
          <w:rStyle w:val="Strong"/>
        </w:rPr>
        <w:t>R.Norvaiša</w:t>
      </w:r>
      <w:r>
        <w:t xml:space="preserve">, The p-variation and extension of the class of semimartingales // </w:t>
      </w:r>
      <w:r>
        <w:rPr>
          <w:rStyle w:val="Emphasis"/>
        </w:rPr>
        <w:t>Acta Applicandae Mathematicae</w:t>
      </w:r>
      <w:r>
        <w:t xml:space="preserve">. ISSN 0167-8019. </w:t>
      </w:r>
      <w:r>
        <w:rPr>
          <w:rStyle w:val="Strong"/>
        </w:rPr>
        <w:t>79</w:t>
      </w:r>
      <w:r>
        <w:t>(1-2), 2003, p. 47-53.</w:t>
      </w:r>
    </w:p>
    <w:p w:rsidR="006006F8" w:rsidRDefault="006006F8" w:rsidP="006006F8">
      <w:r>
        <w:t xml:space="preserve">24. </w:t>
      </w:r>
      <w:r>
        <w:rPr>
          <w:rStyle w:val="Strong"/>
        </w:rPr>
        <w:t>V.Paulauskas</w:t>
      </w:r>
      <w:r>
        <w:t xml:space="preserve">, A new estimator for tail index // </w:t>
      </w:r>
      <w:r>
        <w:rPr>
          <w:rStyle w:val="Emphasis"/>
        </w:rPr>
        <w:t>Acta Applicandae Mathematicae</w:t>
      </w:r>
      <w:r>
        <w:t xml:space="preserve">, ISSN 0167-8019. </w:t>
      </w:r>
      <w:r>
        <w:rPr>
          <w:rStyle w:val="Strong"/>
        </w:rPr>
        <w:t>79</w:t>
      </w:r>
      <w:r>
        <w:t>(1-2), 2003, 55-67.</w:t>
      </w:r>
    </w:p>
    <w:p w:rsidR="006006F8" w:rsidRDefault="006006F8" w:rsidP="006006F8">
      <w:r>
        <w:t xml:space="preserve">25. </w:t>
      </w:r>
      <w:r>
        <w:rPr>
          <w:rStyle w:val="Strong"/>
        </w:rPr>
        <w:t>A.Račkauskas</w:t>
      </w:r>
      <w:r>
        <w:t xml:space="preserve">, Ch. Suquet, Invariance principle under self-normalization for nonidentically distributed random variables // </w:t>
      </w:r>
      <w:r>
        <w:rPr>
          <w:rStyle w:val="Emphasis"/>
        </w:rPr>
        <w:t>Acta Applicandae Mathematicae</w:t>
      </w:r>
      <w:r>
        <w:t xml:space="preserve">, ISSN 0167-8019. </w:t>
      </w:r>
      <w:r>
        <w:rPr>
          <w:rStyle w:val="Strong"/>
        </w:rPr>
        <w:t>79</w:t>
      </w:r>
      <w:r>
        <w:t xml:space="preserve">(1-2), 2003, 83-103. </w:t>
      </w:r>
    </w:p>
    <w:p w:rsidR="006006F8" w:rsidRDefault="006006F8" w:rsidP="006006F8">
      <w:r>
        <w:t xml:space="preserve">26*. </w:t>
      </w:r>
      <w:r>
        <w:rPr>
          <w:rStyle w:val="Strong"/>
        </w:rPr>
        <w:t>R.Rudzkis, M.Radavičius</w:t>
      </w:r>
      <w:r>
        <w:t xml:space="preserve">. Testing hypotheses on discriminant space in the mixture model of Gaussian distributions // </w:t>
      </w:r>
      <w:r>
        <w:rPr>
          <w:rStyle w:val="Emphasis"/>
        </w:rPr>
        <w:t>Acta Applicandae Mathematicae</w:t>
      </w:r>
      <w:r>
        <w:t xml:space="preserve">. ISSN 0167-8019. </w:t>
      </w:r>
      <w:r>
        <w:rPr>
          <w:rStyle w:val="Strong"/>
        </w:rPr>
        <w:t>79</w:t>
      </w:r>
      <w:r>
        <w:t>(1-2), 2003, p.</w:t>
      </w:r>
    </w:p>
    <w:p w:rsidR="006006F8" w:rsidRDefault="006006F8" w:rsidP="006006F8">
      <w:r>
        <w:t xml:space="preserve">27*. </w:t>
      </w:r>
      <w:r>
        <w:rPr>
          <w:rStyle w:val="Strong"/>
        </w:rPr>
        <w:t>R.Rudzkis, M.Radavičius</w:t>
      </w:r>
      <w:r>
        <w:t xml:space="preserve">. Adaptive estimation of distribution density in the basis of algebraic polynomials // </w:t>
      </w:r>
      <w:r>
        <w:rPr>
          <w:rStyle w:val="Emphasis"/>
        </w:rPr>
        <w:t>Теория вероятностей и ее  примен</w:t>
      </w:r>
      <w:r>
        <w:t>. ISSN 0040-361X., 2003, p. </w:t>
      </w:r>
    </w:p>
    <w:p w:rsidR="006006F8" w:rsidRDefault="006006F8" w:rsidP="006006F8">
      <w:r>
        <w:t xml:space="preserve">28. </w:t>
      </w:r>
      <w:r>
        <w:rPr>
          <w:rStyle w:val="Strong"/>
        </w:rPr>
        <w:t>J.Sunklodas</w:t>
      </w:r>
      <w:r>
        <w:t xml:space="preserve">, On a lower bound of </w:t>
      </w:r>
      <w:r>
        <w:rPr>
          <w:rStyle w:val="Emphasis"/>
        </w:rPr>
        <w:t>L</w:t>
      </w:r>
      <w:r>
        <w:rPr>
          <w:rStyle w:val="Emphasis"/>
          <w:vertAlign w:val="subscript"/>
        </w:rPr>
        <w:t>p</w:t>
      </w:r>
      <w:r>
        <w:t xml:space="preserve"> norms in the central limit theorem for </w:t>
      </w:r>
      <w:r>
        <w:rPr>
          <w:rStyle w:val="Emphasis"/>
          <w:rFonts w:ascii="Verdana" w:hAnsi="Verdana"/>
        </w:rPr>
        <w:sym w:font="Symbol" w:char="F06A"/>
      </w:r>
      <w:r>
        <w:t xml:space="preserve">-mixing random variables // </w:t>
      </w:r>
      <w:r>
        <w:rPr>
          <w:rStyle w:val="Emphasis"/>
        </w:rPr>
        <w:t>Acta Applicandae Mathematica</w:t>
      </w:r>
      <w:r>
        <w:t xml:space="preserve">. ISSN 0167-8019. </w:t>
      </w:r>
      <w:r>
        <w:rPr>
          <w:rStyle w:val="Strong"/>
        </w:rPr>
        <w:t>79</w:t>
      </w:r>
      <w:r>
        <w:t>(1-2), 2003, p.143-155.</w:t>
      </w:r>
    </w:p>
    <w:p w:rsidR="006006F8" w:rsidRDefault="006006F8" w:rsidP="006006F8">
      <w:r>
        <w:t xml:space="preserve">29. H.L.Koul, L.Qian, </w:t>
      </w:r>
      <w:r>
        <w:rPr>
          <w:rStyle w:val="Strong"/>
        </w:rPr>
        <w:t>D.Surgailis</w:t>
      </w:r>
      <w:r>
        <w:t xml:space="preserve">, Asymptotics of </w:t>
      </w:r>
      <w:r>
        <w:rPr>
          <w:rStyle w:val="Emphasis"/>
        </w:rPr>
        <w:t>M</w:t>
      </w:r>
      <w:r>
        <w:t xml:space="preserve">-estimators in two-phase linear regression models // </w:t>
      </w:r>
      <w:r>
        <w:rPr>
          <w:rStyle w:val="Emphasis"/>
        </w:rPr>
        <w:t>Stoch. Proc. Appl.</w:t>
      </w:r>
      <w:r>
        <w:t xml:space="preserve"> ISSN 0304-4119. </w:t>
      </w:r>
      <w:r>
        <w:rPr>
          <w:rStyle w:val="Strong"/>
        </w:rPr>
        <w:t>103</w:t>
      </w:r>
      <w:r>
        <w:t xml:space="preserve">, 2003, p.123-154. </w:t>
      </w:r>
    </w:p>
    <w:p w:rsidR="006006F8" w:rsidRDefault="006006F8" w:rsidP="006006F8">
      <w:r>
        <w:t xml:space="preserve">30. </w:t>
      </w:r>
      <w:r>
        <w:rPr>
          <w:rStyle w:val="Strong"/>
        </w:rPr>
        <w:t>G.Dzemyda, O.Kurasova</w:t>
      </w:r>
      <w:r>
        <w:t xml:space="preserve">. Visualization of multidimensional data taking into account the learning flow of the self-organizing neural network // </w:t>
      </w:r>
      <w:r>
        <w:rPr>
          <w:rStyle w:val="Emphasis"/>
        </w:rPr>
        <w:t>Journal of WSCG</w:t>
      </w:r>
      <w:r>
        <w:t xml:space="preserve">. ISSN 1213-6972. </w:t>
      </w:r>
      <w:r>
        <w:rPr>
          <w:rStyle w:val="Strong"/>
        </w:rPr>
        <w:t>11</w:t>
      </w:r>
      <w:r>
        <w:t xml:space="preserve">(1), 2003, p. 117-124. </w:t>
      </w:r>
    </w:p>
    <w:p w:rsidR="006006F8" w:rsidRDefault="006006F8" w:rsidP="006006F8">
      <w:r>
        <w:t xml:space="preserve">31. </w:t>
      </w:r>
      <w:r>
        <w:rPr>
          <w:rStyle w:val="Strong"/>
        </w:rPr>
        <w:t>A.Garliauskas</w:t>
      </w:r>
      <w:r>
        <w:t xml:space="preserve">. Self-organized topological structures in neural networks for  the visual cortex of the brain //  </w:t>
      </w:r>
      <w:r>
        <w:rPr>
          <w:rStyle w:val="Emphasis"/>
        </w:rPr>
        <w:t>Neurocomputing.</w:t>
      </w:r>
      <w:r>
        <w:t xml:space="preserve"> ISSN 0925-3212. </w:t>
      </w:r>
      <w:r>
        <w:rPr>
          <w:rStyle w:val="Strong"/>
        </w:rPr>
        <w:t>51</w:t>
      </w:r>
      <w:r>
        <w:t>, 2003, p. 13 -39.</w:t>
      </w:r>
    </w:p>
    <w:p w:rsidR="006006F8" w:rsidRDefault="006006F8" w:rsidP="006006F8">
      <w:r>
        <w:t xml:space="preserve">32. </w:t>
      </w:r>
      <w:r>
        <w:rPr>
          <w:rStyle w:val="Strong"/>
        </w:rPr>
        <w:t>K.Kazlauskas</w:t>
      </w:r>
      <w:r>
        <w:t xml:space="preserve">. Optimal estimation of the parameters of linear periodically time-varying systems // </w:t>
      </w:r>
      <w:r>
        <w:rPr>
          <w:rStyle w:val="Emphasis"/>
        </w:rPr>
        <w:t>Informatica.</w:t>
      </w:r>
      <w:r>
        <w:t xml:space="preserve"> ISSN 0868 - 4952. </w:t>
      </w:r>
      <w:r>
        <w:rPr>
          <w:rStyle w:val="Strong"/>
        </w:rPr>
        <w:t>14</w:t>
      </w:r>
      <w:r>
        <w:t>(2),  2003, p. 213-222.</w:t>
      </w:r>
    </w:p>
    <w:p w:rsidR="006006F8" w:rsidRDefault="006006F8" w:rsidP="006006F8">
      <w:r>
        <w:t xml:space="preserve">33. </w:t>
      </w:r>
      <w:r>
        <w:rPr>
          <w:rStyle w:val="Strong"/>
        </w:rPr>
        <w:t>K.Казлаускас</w:t>
      </w:r>
      <w:r>
        <w:t xml:space="preserve">. Расчет рекурсивных цифровых фильтров с периодически изменяющимися коефициентами // </w:t>
      </w:r>
      <w:r>
        <w:rPr>
          <w:rStyle w:val="Emphasis"/>
        </w:rPr>
        <w:t>Автоматика и вычислительная техника</w:t>
      </w:r>
      <w:r>
        <w:t xml:space="preserve">. ISSN 0132- 4160. </w:t>
      </w:r>
      <w:r>
        <w:rPr>
          <w:rStyle w:val="Strong"/>
        </w:rPr>
        <w:t>2</w:t>
      </w:r>
      <w:r>
        <w:t>, 2003, p. 62 - 69. (Leidinys verčiamas į anglų kalbą pavadinimu "</w:t>
      </w:r>
      <w:r>
        <w:rPr>
          <w:rStyle w:val="Emphasis"/>
        </w:rPr>
        <w:t>Automatic control and computer sciences</w:t>
      </w:r>
      <w:r>
        <w:t>" , Allerton Press, JAV).</w:t>
      </w:r>
    </w:p>
    <w:p w:rsidR="006006F8" w:rsidRDefault="006006F8" w:rsidP="006006F8">
      <w:r>
        <w:t xml:space="preserve">34*. </w:t>
      </w:r>
      <w:r>
        <w:rPr>
          <w:rStyle w:val="Strong"/>
        </w:rPr>
        <w:t>A.Lipeika, J.Lipeikienė</w:t>
      </w:r>
      <w:r>
        <w:t xml:space="preserve">, Word Endpoint Detection Using Dynamic Programming // </w:t>
      </w:r>
      <w:r>
        <w:rPr>
          <w:rStyle w:val="Emphasis"/>
        </w:rPr>
        <w:t>Informatica</w:t>
      </w:r>
      <w:r>
        <w:t xml:space="preserve">. ISSN 0868-4952. </w:t>
      </w:r>
      <w:r>
        <w:rPr>
          <w:rStyle w:val="Strong"/>
        </w:rPr>
        <w:t>14</w:t>
      </w:r>
      <w:r>
        <w:t xml:space="preserve">(4), 2003, p. </w:t>
      </w:r>
    </w:p>
    <w:p w:rsidR="006006F8" w:rsidRDefault="006006F8" w:rsidP="006006F8">
      <w:r>
        <w:t xml:space="preserve">35. </w:t>
      </w:r>
      <w:r>
        <w:rPr>
          <w:rStyle w:val="Strong"/>
        </w:rPr>
        <w:t>A.M.Montvilas</w:t>
      </w:r>
      <w:r>
        <w:t xml:space="preserve">. Features of Sequential Nonlinear Mapping // </w:t>
      </w:r>
      <w:r>
        <w:rPr>
          <w:rStyle w:val="Emphasis"/>
        </w:rPr>
        <w:t>Informatica</w:t>
      </w:r>
      <w:r>
        <w:t xml:space="preserve">. ISSN 0868-4952. </w:t>
      </w:r>
      <w:r>
        <w:rPr>
          <w:rStyle w:val="Strong"/>
        </w:rPr>
        <w:t>14</w:t>
      </w:r>
      <w:r>
        <w:t xml:space="preserve">(3), 2003, p. 337-348. </w:t>
      </w:r>
    </w:p>
    <w:p w:rsidR="006006F8" w:rsidRDefault="006006F8" w:rsidP="006006F8">
      <w:r>
        <w:t xml:space="preserve">36. </w:t>
      </w:r>
      <w:r>
        <w:rPr>
          <w:rStyle w:val="Strong"/>
        </w:rPr>
        <w:t>S.Minkevičius, S.Steišūnas</w:t>
      </w:r>
      <w:r>
        <w:t>. A law of the iterated logarithm for global values of waiting time in multiphase queues //</w:t>
      </w:r>
      <w:r>
        <w:rPr>
          <w:rStyle w:val="Emphasis"/>
        </w:rPr>
        <w:t xml:space="preserve"> Statistics &amp; Probability Letters</w:t>
      </w:r>
      <w:r>
        <w:t xml:space="preserve">. ISSN: 0167-7152. </w:t>
      </w:r>
      <w:r>
        <w:rPr>
          <w:rStyle w:val="Strong"/>
        </w:rPr>
        <w:t>61</w:t>
      </w:r>
      <w:r>
        <w:t>, 2003, p.159-171.</w:t>
      </w:r>
    </w:p>
    <w:p w:rsidR="006006F8" w:rsidRDefault="006006F8" w:rsidP="006006F8">
      <w:r>
        <w:t xml:space="preserve">37. </w:t>
      </w:r>
      <w:r>
        <w:rPr>
          <w:rStyle w:val="Strong"/>
        </w:rPr>
        <w:t>A.Raudys</w:t>
      </w:r>
      <w:r>
        <w:t xml:space="preserve">. Boosting neural network feature extraction by reduced accuracy activation functions // </w:t>
      </w:r>
      <w:r>
        <w:rPr>
          <w:rStyle w:val="Emphasis"/>
        </w:rPr>
        <w:t>Pattern recognition</w:t>
      </w:r>
      <w:r>
        <w:t xml:space="preserve">. ISSN 0031-3203. </w:t>
      </w:r>
      <w:r>
        <w:rPr>
          <w:rStyle w:val="Strong"/>
        </w:rPr>
        <w:t>36</w:t>
      </w:r>
      <w:r>
        <w:t>(6), 2003, p. 1343 - 1354.</w:t>
      </w:r>
    </w:p>
    <w:p w:rsidR="006006F8" w:rsidRDefault="006006F8" w:rsidP="006006F8">
      <w:r>
        <w:t xml:space="preserve">38. </w:t>
      </w:r>
      <w:r>
        <w:rPr>
          <w:rStyle w:val="Strong"/>
        </w:rPr>
        <w:t>A.Raudys</w:t>
      </w:r>
      <w:r>
        <w:t xml:space="preserve">. High speed associative memories for feature extraction and visualisation // </w:t>
      </w:r>
      <w:r>
        <w:rPr>
          <w:rStyle w:val="Emphasis"/>
        </w:rPr>
        <w:t>Pattern recognition letters</w:t>
      </w:r>
      <w:r>
        <w:t xml:space="preserve">. ISSN 0167-8655. </w:t>
      </w:r>
      <w:r>
        <w:rPr>
          <w:rStyle w:val="Strong"/>
        </w:rPr>
        <w:t>24</w:t>
      </w:r>
      <w:r>
        <w:t>(9-10), 2003, p. 1317 - 1329.</w:t>
      </w:r>
    </w:p>
    <w:p w:rsidR="006006F8" w:rsidRDefault="006006F8" w:rsidP="006006F8">
      <w:r>
        <w:t xml:space="preserve">39. </w:t>
      </w:r>
      <w:r>
        <w:rPr>
          <w:rStyle w:val="Strong"/>
        </w:rPr>
        <w:t>S.Raudys</w:t>
      </w:r>
      <w:r>
        <w:t xml:space="preserve">. Experts' boasting in trainable fusion rules // </w:t>
      </w:r>
      <w:r>
        <w:rPr>
          <w:rStyle w:val="Emphasis"/>
        </w:rPr>
        <w:t>IEEE Trans. on Pattern Analysis and Machine Intelligence.</w:t>
      </w:r>
      <w:r>
        <w:t xml:space="preserve"> ISSN: 0162-8828. </w:t>
      </w:r>
      <w:r>
        <w:rPr>
          <w:rStyle w:val="Strong"/>
        </w:rPr>
        <w:t>25</w:t>
      </w:r>
      <w:r>
        <w:t>(9), 2003,  p. 1178 -1182.</w:t>
      </w:r>
    </w:p>
    <w:p w:rsidR="006006F8" w:rsidRDefault="006006F8" w:rsidP="006006F8">
      <w:r>
        <w:lastRenderedPageBreak/>
        <w:t xml:space="preserve">40. </w:t>
      </w:r>
      <w:r>
        <w:rPr>
          <w:rStyle w:val="Strong"/>
        </w:rPr>
        <w:t>A.Žilinskas</w:t>
      </w:r>
      <w:r>
        <w:t xml:space="preserve">, A.Podlipskytė. On multimodality of the SSTRESS criterion for metric multidomensional scaling // </w:t>
      </w:r>
      <w:r>
        <w:rPr>
          <w:rStyle w:val="Emphasis"/>
        </w:rPr>
        <w:t>Informatica</w:t>
      </w:r>
      <w:r>
        <w:t xml:space="preserve">. ISSN 0868-4952. </w:t>
      </w:r>
      <w:r>
        <w:rPr>
          <w:rStyle w:val="Strong"/>
        </w:rPr>
        <w:t>14</w:t>
      </w:r>
      <w:r>
        <w:t>(1), 2003, p. 121 - 130.</w:t>
      </w:r>
    </w:p>
    <w:p w:rsidR="006006F8" w:rsidRDefault="006006F8" w:rsidP="006006F8">
      <w:r>
        <w:t xml:space="preserve">41. E.S.Fraga, </w:t>
      </w:r>
      <w:r>
        <w:rPr>
          <w:rStyle w:val="Strong"/>
        </w:rPr>
        <w:t>A.Žilinskas</w:t>
      </w:r>
      <w:r>
        <w:t xml:space="preserve">. Evaluluation of hybrid optimization methods for the optimal design of heat integrated distilation sequences // </w:t>
      </w:r>
      <w:r>
        <w:rPr>
          <w:rStyle w:val="Emphasis"/>
        </w:rPr>
        <w:t>Advances in engineering software</w:t>
      </w:r>
      <w:r>
        <w:t xml:space="preserve">. ISSN: 0965-9978. </w:t>
      </w:r>
      <w:r>
        <w:rPr>
          <w:rStyle w:val="Strong"/>
        </w:rPr>
        <w:t>34</w:t>
      </w:r>
      <w:r>
        <w:t>, 2003, p. 73-86.</w:t>
      </w:r>
    </w:p>
    <w:p w:rsidR="006006F8" w:rsidRDefault="006006F8" w:rsidP="006006F8">
      <w:r>
        <w:t xml:space="preserve">42*. </w:t>
      </w:r>
      <w:r>
        <w:rPr>
          <w:rStyle w:val="Strong"/>
        </w:rPr>
        <w:t>D.Dzemydienė</w:t>
      </w:r>
      <w:r>
        <w:t xml:space="preserve">, V.Rudzkienė. Data Analysis Strategy for Revealing Multivariate Structures in Social-Economic Data Warehouses // </w:t>
      </w:r>
      <w:r>
        <w:rPr>
          <w:rStyle w:val="Emphasis"/>
        </w:rPr>
        <w:t>Informatica</w:t>
      </w:r>
      <w:r>
        <w:t xml:space="preserve">. ISSN 0868 - 4952. </w:t>
      </w:r>
      <w:r>
        <w:rPr>
          <w:rStyle w:val="Strong"/>
        </w:rPr>
        <w:t>14</w:t>
      </w:r>
      <w:r>
        <w:t>(4), 2003, p.</w:t>
      </w:r>
    </w:p>
    <w:p w:rsidR="006006F8" w:rsidRDefault="006006F8" w:rsidP="006006F8">
      <w:r>
        <w:t xml:space="preserve">43*. </w:t>
      </w:r>
      <w:r>
        <w:rPr>
          <w:rStyle w:val="Strong"/>
        </w:rPr>
        <w:t>A.Čaplinskas, A.Lupeikienė</w:t>
      </w:r>
      <w:r>
        <w:t xml:space="preserve">, O.Vasilecas. The Role of Ontologies in Reusing Domain and Enterprise Engineering Assets // </w:t>
      </w:r>
      <w:r>
        <w:rPr>
          <w:rStyle w:val="Emphasis"/>
        </w:rPr>
        <w:t>Informatica</w:t>
      </w:r>
      <w:r>
        <w:t xml:space="preserve">. ISSN 0868 - 4952. </w:t>
      </w:r>
      <w:r>
        <w:rPr>
          <w:rStyle w:val="Strong"/>
        </w:rPr>
        <w:t>14</w:t>
      </w:r>
      <w:r>
        <w:t>(4), 2003, p.</w:t>
      </w:r>
    </w:p>
    <w:p w:rsidR="006006F8" w:rsidRDefault="006006F8" w:rsidP="006006F8">
      <w:r>
        <w:t xml:space="preserve">44. </w:t>
      </w:r>
      <w:r>
        <w:rPr>
          <w:rStyle w:val="Strong"/>
        </w:rPr>
        <w:t>J.Mockus</w:t>
      </w:r>
      <w:r>
        <w:t xml:space="preserve">. Stock exchange game model as an example for graduate level distance studies // </w:t>
      </w:r>
      <w:r>
        <w:rPr>
          <w:rStyle w:val="Emphasis"/>
        </w:rPr>
        <w:t>Computer Applications in Engineering Education</w:t>
      </w:r>
      <w:r>
        <w:t xml:space="preserve">. ISSN 1061-3773. </w:t>
      </w:r>
      <w:r>
        <w:rPr>
          <w:rStyle w:val="Strong"/>
        </w:rPr>
        <w:t>10</w:t>
      </w:r>
      <w:r>
        <w:t>(4), 2003, p. 229-237.</w:t>
      </w:r>
    </w:p>
    <w:p w:rsidR="006006F8" w:rsidRDefault="006006F8" w:rsidP="006006F8">
      <w:r>
        <w:t xml:space="preserve">45. </w:t>
      </w:r>
      <w:r>
        <w:rPr>
          <w:rStyle w:val="Strong"/>
        </w:rPr>
        <w:t>С.Р.Минкявичюс</w:t>
      </w:r>
      <w:r>
        <w:t xml:space="preserve">, О применении предельной теоремы в открытых сетях массового обслуживания // </w:t>
      </w:r>
      <w:r>
        <w:rPr>
          <w:rStyle w:val="Emphasis"/>
        </w:rPr>
        <w:t>Автоматика и вычислительная техника</w:t>
      </w:r>
      <w:r>
        <w:t xml:space="preserve">.  ISSN 0132-4160. </w:t>
      </w:r>
      <w:r>
        <w:rPr>
          <w:rStyle w:val="Strong"/>
        </w:rPr>
        <w:t>4</w:t>
      </w:r>
      <w:r>
        <w:t>, 2003,  с. 59-70. (Leidinys verčiamas į anglų kalbą pavadinimu "</w:t>
      </w:r>
      <w:r>
        <w:rPr>
          <w:rStyle w:val="Emphasis"/>
        </w:rPr>
        <w:t>Automatic control and computer sciences</w:t>
      </w:r>
      <w:r>
        <w:t>" , Allerton Press, JAV).</w:t>
      </w:r>
    </w:p>
    <w:p w:rsidR="006006F8" w:rsidRDefault="006006F8" w:rsidP="006006F8">
      <w:r>
        <w:t> </w:t>
      </w:r>
    </w:p>
    <w:p w:rsidR="006006F8" w:rsidRDefault="006006F8" w:rsidP="006006F8">
      <w:r>
        <w:t>2. Straipsniai, publikuoti mokslo leidiniuose, įrašytuose į Mokslo ir studijų departamento patvirtintą sąrašą</w:t>
      </w:r>
    </w:p>
    <w:p w:rsidR="006006F8" w:rsidRDefault="006006F8" w:rsidP="006006F8">
      <w:r>
        <w:t xml:space="preserve">1. </w:t>
      </w:r>
      <w:r>
        <w:rPr>
          <w:rStyle w:val="Strong"/>
        </w:rPr>
        <w:t>R.Alonderis</w:t>
      </w:r>
      <w:r>
        <w:t xml:space="preserve">.  Automatization of proof-search for a fragment of the first-order linear  tense logic // </w:t>
      </w:r>
      <w:r>
        <w:rPr>
          <w:rStyle w:val="Emphasis"/>
        </w:rPr>
        <w:t>Lietuvos matem. rink.</w:t>
      </w:r>
      <w:r>
        <w:t xml:space="preserve"> ISSN 0132-2818. </w:t>
      </w:r>
      <w:r>
        <w:rPr>
          <w:rStyle w:val="Strong"/>
        </w:rPr>
        <w:t>43</w:t>
      </w:r>
      <w:r>
        <w:t>(spec.nr.),  2003,  p.  </w:t>
      </w:r>
    </w:p>
    <w:p w:rsidR="006006F8" w:rsidRDefault="006006F8" w:rsidP="006006F8">
      <w:r>
        <w:t xml:space="preserve">2. </w:t>
      </w:r>
      <w:r>
        <w:rPr>
          <w:rStyle w:val="Strong"/>
        </w:rPr>
        <w:t>V.Balys, R.Rudzkis</w:t>
      </w:r>
      <w:r>
        <w:t xml:space="preserve">. Mokslinių terminų statistinio pasiskirstymo taikymas straipsnių klasifikavime // </w:t>
      </w:r>
      <w:r>
        <w:rPr>
          <w:rStyle w:val="Emphasis"/>
        </w:rPr>
        <w:t>Lietuvos matem. rink.</w:t>
      </w:r>
      <w:r>
        <w:t xml:space="preserve"> ISBN 9986-680-16-6. 2003, </w:t>
      </w:r>
      <w:r>
        <w:rPr>
          <w:rStyle w:val="Strong"/>
        </w:rPr>
        <w:t>43</w:t>
      </w:r>
      <w:r>
        <w:t xml:space="preserve"> (spec.nr.), p.463-467.</w:t>
      </w:r>
    </w:p>
    <w:p w:rsidR="006006F8" w:rsidRDefault="006006F8" w:rsidP="006006F8">
      <w:r>
        <w:t xml:space="preserve">3. </w:t>
      </w:r>
      <w:r>
        <w:rPr>
          <w:rStyle w:val="Strong"/>
        </w:rPr>
        <w:t>A.Baltrūnas</w:t>
      </w:r>
      <w:r>
        <w:t xml:space="preserve">,  E.Omey. Second-order subexponential behavior of subordinated sequences  // </w:t>
      </w:r>
      <w:r>
        <w:rPr>
          <w:rStyle w:val="Emphasis"/>
        </w:rPr>
        <w:t>Lietuvos Matem. Rink</w:t>
      </w:r>
      <w:r>
        <w:t xml:space="preserve">. ISSN 0132-2818. </w:t>
      </w:r>
      <w:r>
        <w:rPr>
          <w:rStyle w:val="Strong"/>
        </w:rPr>
        <w:t>43</w:t>
      </w:r>
      <w:r>
        <w:t xml:space="preserve">(4), 2003, p. 411- 420. </w:t>
      </w:r>
    </w:p>
    <w:p w:rsidR="006006F8" w:rsidRDefault="006006F8" w:rsidP="006006F8">
      <w:r>
        <w:t xml:space="preserve">4. I.Belov. Ribinė teorema Dirichlė </w:t>
      </w:r>
      <w:r>
        <w:rPr>
          <w:rStyle w:val="Emphasis"/>
        </w:rPr>
        <w:t>L</w:t>
      </w:r>
      <w:r>
        <w:t xml:space="preserve">-funkcijoms. </w:t>
      </w:r>
      <w:r>
        <w:rPr>
          <w:rStyle w:val="Emphasis"/>
        </w:rPr>
        <w:t>Lietuvos matem.rink.</w:t>
      </w:r>
      <w:r>
        <w:t xml:space="preserve"> ISSN 0132-2818. </w:t>
      </w:r>
      <w:r>
        <w:rPr>
          <w:rStyle w:val="Strong"/>
        </w:rPr>
        <w:t>43</w:t>
      </w:r>
      <w:r>
        <w:t>(1), 2003, p. 1-12 (rusiškai)</w:t>
      </w:r>
    </w:p>
    <w:p w:rsidR="006006F8" w:rsidRDefault="006006F8" w:rsidP="006006F8">
      <w:r>
        <w:t xml:space="preserve">5. </w:t>
      </w:r>
      <w:r>
        <w:rPr>
          <w:rStyle w:val="Strong"/>
        </w:rPr>
        <w:t>V.Bentkus</w:t>
      </w:r>
      <w:r>
        <w:t xml:space="preserve">, M.van Zuijlen. On conservative confidence intervals // </w:t>
      </w:r>
      <w:r>
        <w:rPr>
          <w:rStyle w:val="Emphasis"/>
        </w:rPr>
        <w:t>Lietuvos matem. rink</w:t>
      </w:r>
      <w:r>
        <w:t xml:space="preserve">. ISSN 0132-2818. </w:t>
      </w:r>
      <w:r>
        <w:rPr>
          <w:rStyle w:val="Strong"/>
        </w:rPr>
        <w:t>43</w:t>
      </w:r>
      <w:r>
        <w:t>(2), 2003, p. 169 -193.</w:t>
      </w:r>
    </w:p>
    <w:p w:rsidR="006006F8" w:rsidRDefault="006006F8" w:rsidP="006006F8">
      <w:r>
        <w:t xml:space="preserve">6. </w:t>
      </w:r>
      <w:r>
        <w:rPr>
          <w:rStyle w:val="Strong"/>
        </w:rPr>
        <w:t>M.Bloznelis</w:t>
      </w:r>
      <w:r>
        <w:t xml:space="preserve">, Edgeworth expansions for studentized versions of symmetric finite population statistics sequences  // </w:t>
      </w:r>
      <w:r>
        <w:rPr>
          <w:rStyle w:val="Emphasis"/>
        </w:rPr>
        <w:t>Lietuvos Matem. Rink</w:t>
      </w:r>
      <w:r>
        <w:t xml:space="preserve">. ISSN 0132-2818. </w:t>
      </w:r>
      <w:r>
        <w:rPr>
          <w:rStyle w:val="Strong"/>
        </w:rPr>
        <w:t>43</w:t>
      </w:r>
      <w:r>
        <w:t>(3), 2003, p.271-293.</w:t>
      </w:r>
    </w:p>
    <w:p w:rsidR="006006F8" w:rsidRDefault="006006F8" w:rsidP="006006F8">
      <w:r>
        <w:t xml:space="preserve">7. </w:t>
      </w:r>
      <w:r>
        <w:rPr>
          <w:rStyle w:val="Strong"/>
        </w:rPr>
        <w:t>S.Čepulėnas</w:t>
      </w:r>
      <w:r>
        <w:t xml:space="preserve">, О больших уклонениях для векторнозначных аддитивных функций от марковского гауссовского поля // </w:t>
      </w:r>
      <w:r>
        <w:rPr>
          <w:rStyle w:val="Emphasis"/>
        </w:rPr>
        <w:t>Lietuvos Matem. Rink</w:t>
      </w:r>
      <w:r>
        <w:t xml:space="preserve">. ISSN 0132-2818. </w:t>
      </w:r>
      <w:r>
        <w:rPr>
          <w:rStyle w:val="Strong"/>
        </w:rPr>
        <w:t>43</w:t>
      </w:r>
      <w:r>
        <w:t>(4), 2003, 471-486.</w:t>
      </w:r>
    </w:p>
    <w:p w:rsidR="006006F8" w:rsidRDefault="006006F8" w:rsidP="006006F8">
      <w:r>
        <w:t xml:space="preserve">8. </w:t>
      </w:r>
      <w:r>
        <w:rPr>
          <w:rStyle w:val="Strong"/>
        </w:rPr>
        <w:t>R.Gylys</w:t>
      </w:r>
      <w:r>
        <w:t xml:space="preserve">, On sheaves on midsymmetrical quantaloids // </w:t>
      </w:r>
      <w:r>
        <w:rPr>
          <w:rStyle w:val="Emphasis"/>
        </w:rPr>
        <w:t>Lietuvos Matem. Rink</w:t>
      </w:r>
      <w:r>
        <w:t xml:space="preserve">. ISSN 0132-2818. </w:t>
      </w:r>
      <w:r>
        <w:rPr>
          <w:rStyle w:val="Strong"/>
        </w:rPr>
        <w:t>43</w:t>
      </w:r>
      <w:r>
        <w:t>(spec. nr.), 2003, 40-44.</w:t>
      </w:r>
    </w:p>
    <w:p w:rsidR="006006F8" w:rsidRDefault="006006F8" w:rsidP="006006F8">
      <w:r>
        <w:t xml:space="preserve">9. </w:t>
      </w:r>
      <w:r>
        <w:rPr>
          <w:rStyle w:val="Strong"/>
        </w:rPr>
        <w:t>B.Grigelionis</w:t>
      </w:r>
      <w:r>
        <w:t xml:space="preserve">, Eulerio gama funkcijos saviskaidumas // </w:t>
      </w:r>
      <w:r>
        <w:rPr>
          <w:rStyle w:val="Emphasis"/>
        </w:rPr>
        <w:t>Lietuvos Matem. Rink</w:t>
      </w:r>
      <w:r>
        <w:t xml:space="preserve">. ISSN 0132-2818. </w:t>
      </w:r>
      <w:r>
        <w:rPr>
          <w:rStyle w:val="Strong"/>
        </w:rPr>
        <w:t>43</w:t>
      </w:r>
      <w:r>
        <w:t>(3), 2003, 59-370.</w:t>
      </w:r>
    </w:p>
    <w:p w:rsidR="006006F8" w:rsidRDefault="006006F8" w:rsidP="006006F8">
      <w:r>
        <w:t xml:space="preserve">10. V.Firkovič, R.Rudzkis. Įvairių kointegravimo analizės metodų taikymo Lietuvos makroekonomikos modeliavime rezultatų palyginimas //  </w:t>
      </w:r>
      <w:r>
        <w:rPr>
          <w:rStyle w:val="Emphasis"/>
        </w:rPr>
        <w:t>Lietuvos matem. rink.</w:t>
      </w:r>
      <w:r>
        <w:t xml:space="preserve"> ISBN 9986-680-16-6. 2003, </w:t>
      </w:r>
      <w:r>
        <w:rPr>
          <w:rStyle w:val="Strong"/>
        </w:rPr>
        <w:t>43</w:t>
      </w:r>
      <w:r>
        <w:t xml:space="preserve"> (spec.nr.), p.468-474.</w:t>
      </w:r>
    </w:p>
    <w:p w:rsidR="006006F8" w:rsidRDefault="006006F8" w:rsidP="006006F8">
      <w:r>
        <w:t xml:space="preserve">11. R.Baronas, </w:t>
      </w:r>
      <w:r>
        <w:rPr>
          <w:rStyle w:val="Strong"/>
        </w:rPr>
        <w:t>F.Ivanauskas</w:t>
      </w:r>
      <w:r>
        <w:t>, J.Kulys,  Computer simulation of the response of amperometric biosensors in stirred and non stirred solution. // </w:t>
      </w:r>
      <w:r>
        <w:rPr>
          <w:rStyle w:val="Emphasis"/>
        </w:rPr>
        <w:t>Nonlinear Analysis: Modelling and Control</w:t>
      </w:r>
      <w:r>
        <w:t xml:space="preserve">. ISSN 1392-5113. </w:t>
      </w:r>
      <w:r>
        <w:rPr>
          <w:rStyle w:val="Strong"/>
        </w:rPr>
        <w:t>8</w:t>
      </w:r>
      <w:r>
        <w:t>(1), 2003, p. 3 -18.</w:t>
      </w:r>
    </w:p>
    <w:p w:rsidR="006006F8" w:rsidRDefault="006006F8" w:rsidP="006006F8">
      <w:r>
        <w:t xml:space="preserve">12*. J.Dabulytė, </w:t>
      </w:r>
      <w:r>
        <w:rPr>
          <w:rStyle w:val="Strong"/>
        </w:rPr>
        <w:t>F.Ivanauskas</w:t>
      </w:r>
      <w:r>
        <w:t xml:space="preserve">. Baltos  šviesos puslaidininkių lempų šiluminio režimo optimizavimas // </w:t>
      </w:r>
      <w:r>
        <w:rPr>
          <w:rStyle w:val="Emphasis"/>
        </w:rPr>
        <w:t>Lieuvos matem. rink.</w:t>
      </w:r>
      <w:r>
        <w:t xml:space="preserve"> ISBN 9986-680-21-2. </w:t>
      </w:r>
      <w:r>
        <w:rPr>
          <w:rStyle w:val="Strong"/>
        </w:rPr>
        <w:t>43</w:t>
      </w:r>
      <w:r>
        <w:t xml:space="preserve">(spec.nr.), 2003, p. </w:t>
      </w:r>
    </w:p>
    <w:p w:rsidR="006006F8" w:rsidRDefault="006006F8" w:rsidP="006006F8">
      <w:r>
        <w:lastRenderedPageBreak/>
        <w:t xml:space="preserve">13. A.Kurtinaitis, R.Vaicekauskas, </w:t>
      </w:r>
      <w:r>
        <w:rPr>
          <w:rStyle w:val="Strong"/>
        </w:rPr>
        <w:t>F.Ivanauskas</w:t>
      </w:r>
      <w:r>
        <w:t xml:space="preserve">, FGVis: the interactive visualization and steering environment for the computational processes using the finite - difference method // </w:t>
      </w:r>
      <w:r>
        <w:rPr>
          <w:rStyle w:val="Emphasis"/>
        </w:rPr>
        <w:t>Nonlinear Analysis: Modelling and Control.</w:t>
      </w:r>
      <w:r>
        <w:t xml:space="preserve"> ISSN 1392-5113. </w:t>
      </w:r>
      <w:r>
        <w:rPr>
          <w:rStyle w:val="Strong"/>
        </w:rPr>
        <w:t>8</w:t>
      </w:r>
      <w:r>
        <w:t>(2), 2003, p.3 -14.</w:t>
      </w:r>
    </w:p>
    <w:p w:rsidR="006006F8" w:rsidRDefault="006006F8" w:rsidP="006006F8">
      <w:r>
        <w:t xml:space="preserve">14. </w:t>
      </w:r>
      <w:r>
        <w:rPr>
          <w:rStyle w:val="Strong"/>
        </w:rPr>
        <w:t>R. Januškevičius</w:t>
      </w:r>
      <w:r>
        <w:t xml:space="preserve">, Apie charakterizacijos veiksmo be praeities poveikio savybe stabilumą // </w:t>
      </w:r>
      <w:r>
        <w:rPr>
          <w:rStyle w:val="Emphasis"/>
        </w:rPr>
        <w:t>Lietuvos matem. rink.</w:t>
      </w:r>
      <w:r>
        <w:t xml:space="preserve"> ISSN 0132-2818. </w:t>
      </w:r>
      <w:r>
        <w:rPr>
          <w:rStyle w:val="Strong"/>
        </w:rPr>
        <w:t>43</w:t>
      </w:r>
      <w:r>
        <w:t>(spec. nr.), 2003, p. 693 - 696.</w:t>
      </w:r>
    </w:p>
    <w:p w:rsidR="006006F8" w:rsidRDefault="006006F8" w:rsidP="006006F8">
      <w:r>
        <w:t xml:space="preserve">15. </w:t>
      </w:r>
      <w:r>
        <w:rPr>
          <w:rStyle w:val="Strong"/>
        </w:rPr>
        <w:t>О.Янушкявичене</w:t>
      </w:r>
      <w:r>
        <w:t xml:space="preserve">, К вопросу о зависимости скорости сходимости от метрики // </w:t>
      </w:r>
      <w:r>
        <w:rPr>
          <w:rStyle w:val="Emphasis"/>
        </w:rPr>
        <w:t>Lietuvos matem. rink</w:t>
      </w:r>
      <w:r>
        <w:t xml:space="preserve">. ISSN 0132-2818. </w:t>
      </w:r>
      <w:r>
        <w:rPr>
          <w:rStyle w:val="Strong"/>
        </w:rPr>
        <w:t>43</w:t>
      </w:r>
      <w:r>
        <w:t>(spec. nr.), 2003, p. 687 - 692.</w:t>
      </w:r>
    </w:p>
    <w:p w:rsidR="006006F8" w:rsidRDefault="006006F8" w:rsidP="006006F8">
      <w:r>
        <w:t xml:space="preserve">16. J.Bareišis, </w:t>
      </w:r>
      <w:r>
        <w:rPr>
          <w:rStyle w:val="Strong"/>
        </w:rPr>
        <w:t>V.Kleiza</w:t>
      </w:r>
      <w:r>
        <w:t xml:space="preserve">, Investigation of Limiting Loads of Stretched (Compressed) Multilayer Rods Under Plastic Strain // </w:t>
      </w:r>
      <w:r>
        <w:rPr>
          <w:rStyle w:val="Emphasis"/>
        </w:rPr>
        <w:t>Mechanika</w:t>
      </w:r>
      <w:r>
        <w:t xml:space="preserve">. ISSN 1392-1207. </w:t>
      </w:r>
      <w:r>
        <w:rPr>
          <w:rStyle w:val="Strong"/>
        </w:rPr>
        <w:t>40</w:t>
      </w:r>
      <w:r>
        <w:t>(2), 2003, p. 5-11.</w:t>
      </w:r>
    </w:p>
    <w:p w:rsidR="006006F8" w:rsidRDefault="006006F8" w:rsidP="006006F8">
      <w:r>
        <w:t xml:space="preserve">17. </w:t>
      </w:r>
      <w:r>
        <w:rPr>
          <w:rStyle w:val="Strong"/>
        </w:rPr>
        <w:t>D.Krapavickaitė</w:t>
      </w:r>
      <w:r>
        <w:t xml:space="preserve">. An example of small area estimation in finite population sampling // </w:t>
      </w:r>
      <w:r>
        <w:rPr>
          <w:rStyle w:val="Emphasis"/>
        </w:rPr>
        <w:t>Lietuvos matem. rink</w:t>
      </w:r>
      <w:r>
        <w:t xml:space="preserve">. ISBN 9986-680-16-6. 2003,  </w:t>
      </w:r>
      <w:r>
        <w:rPr>
          <w:rStyle w:val="Strong"/>
        </w:rPr>
        <w:t>43</w:t>
      </w:r>
      <w:r>
        <w:t>(spec.nr.), p.497-503.</w:t>
      </w:r>
    </w:p>
    <w:p w:rsidR="006006F8" w:rsidRDefault="006006F8" w:rsidP="006006F8">
      <w:r>
        <w:t xml:space="preserve">18. </w:t>
      </w:r>
      <w:r>
        <w:rPr>
          <w:rStyle w:val="Strong"/>
        </w:rPr>
        <w:t>K.Kubilius</w:t>
      </w:r>
      <w:r>
        <w:t xml:space="preserve">, On weak convergence of an appoximation of a fractional Brownian motion // </w:t>
      </w:r>
      <w:r>
        <w:rPr>
          <w:rStyle w:val="Emphasis"/>
        </w:rPr>
        <w:t>Lietuvos matem. rink.</w:t>
      </w:r>
      <w:r>
        <w:t xml:space="preserve"> ISSN 0132-2818. </w:t>
      </w:r>
      <w:r>
        <w:rPr>
          <w:rStyle w:val="Strong"/>
        </w:rPr>
        <w:t>43</w:t>
      </w:r>
      <w:r>
        <w:t>(spec. nr.), 2003, p.104-109.</w:t>
      </w:r>
    </w:p>
    <w:p w:rsidR="006006F8" w:rsidRDefault="006006F8" w:rsidP="006006F8">
      <w:r>
        <w:t xml:space="preserve">19. </w:t>
      </w:r>
      <w:r>
        <w:rPr>
          <w:rStyle w:val="Strong"/>
        </w:rPr>
        <w:t>K.Kubilius</w:t>
      </w:r>
      <w:r>
        <w:t xml:space="preserve">, О слабых и сильных решениях интегрального уравнения, ведомого непрерывным р-семимартингалом // </w:t>
      </w:r>
      <w:r>
        <w:rPr>
          <w:rStyle w:val="Emphasis"/>
        </w:rPr>
        <w:t>Lietuvos matem. rink</w:t>
      </w:r>
      <w:r>
        <w:t xml:space="preserve">. ISSN 0132-2818. </w:t>
      </w:r>
      <w:r>
        <w:rPr>
          <w:rStyle w:val="Strong"/>
        </w:rPr>
        <w:t>43</w:t>
      </w:r>
      <w:r>
        <w:t xml:space="preserve">(1), 2003, p.38-58. </w:t>
      </w:r>
    </w:p>
    <w:p w:rsidR="006006F8" w:rsidRDefault="006006F8" w:rsidP="006006F8">
      <w:r>
        <w:t xml:space="preserve">20. </w:t>
      </w:r>
      <w:r>
        <w:rPr>
          <w:rStyle w:val="Strong"/>
        </w:rPr>
        <w:t>L.Lapkauskaitė</w:t>
      </w:r>
      <w:r>
        <w:t xml:space="preserve">,  Ž.Gudlevičienė.  Analysis of cervical cancer risk factors // </w:t>
      </w:r>
      <w:r>
        <w:rPr>
          <w:rStyle w:val="Emphasis"/>
        </w:rPr>
        <w:t>Lietuvos matem. rink</w:t>
      </w:r>
      <w:r>
        <w:t xml:space="preserve">. ISBN 9986-680-16-6. 2003, </w:t>
      </w:r>
      <w:r>
        <w:rPr>
          <w:rStyle w:val="Strong"/>
        </w:rPr>
        <w:t>43</w:t>
      </w:r>
      <w:r>
        <w:t xml:space="preserve"> (spec.nr.), p. 509-514.</w:t>
      </w:r>
    </w:p>
    <w:p w:rsidR="006006F8" w:rsidRDefault="006006F8" w:rsidP="006006F8">
      <w:r>
        <w:t xml:space="preserve">21*. </w:t>
      </w:r>
      <w:r>
        <w:rPr>
          <w:rStyle w:val="Strong"/>
        </w:rPr>
        <w:t>R.Leipus, R.Norvaiša</w:t>
      </w:r>
      <w:r>
        <w:t xml:space="preserve">. Finansų rinkos teorijų pagrindai // </w:t>
      </w:r>
      <w:r>
        <w:rPr>
          <w:rStyle w:val="Emphasis"/>
        </w:rPr>
        <w:t>Pinigų studijos</w:t>
      </w:r>
      <w:r>
        <w:t>. ISSN 1392-2637. </w:t>
      </w:r>
      <w:r>
        <w:rPr>
          <w:rStyle w:val="Strong"/>
        </w:rPr>
        <w:t>4</w:t>
      </w:r>
      <w:r>
        <w:t xml:space="preserve">, 2003, p. </w:t>
      </w:r>
    </w:p>
    <w:p w:rsidR="006006F8" w:rsidRDefault="006006F8" w:rsidP="006006F8">
      <w:r>
        <w:t xml:space="preserve">22. </w:t>
      </w:r>
      <w:r>
        <w:rPr>
          <w:rStyle w:val="Strong"/>
        </w:rPr>
        <w:t>V.Paulauskas</w:t>
      </w:r>
      <w:r>
        <w:t xml:space="preserve">, R.Zovė, On the Hausdorff dimension of some random cantor sets // </w:t>
      </w:r>
      <w:r>
        <w:rPr>
          <w:rStyle w:val="Emphasis"/>
        </w:rPr>
        <w:t>Lietuvos matem. rink</w:t>
      </w:r>
      <w:r>
        <w:t xml:space="preserve">. ISSN 0132-2818. </w:t>
      </w:r>
      <w:r>
        <w:rPr>
          <w:rStyle w:val="Strong"/>
        </w:rPr>
        <w:t>43</w:t>
      </w:r>
      <w:r>
        <w:t>(2), 2003, p. 227-239.</w:t>
      </w:r>
    </w:p>
    <w:p w:rsidR="006006F8" w:rsidRDefault="006006F8" w:rsidP="006006F8">
      <w:r>
        <w:t xml:space="preserve">23. </w:t>
      </w:r>
      <w:r>
        <w:rPr>
          <w:rStyle w:val="Strong"/>
        </w:rPr>
        <w:t>D.Petronaitis</w:t>
      </w:r>
      <w:r>
        <w:t xml:space="preserve">, Imties pločio ir centro perkėlimo teorema // </w:t>
      </w:r>
      <w:r>
        <w:rPr>
          <w:rStyle w:val="Emphasis"/>
        </w:rPr>
        <w:t>Lietuvos matem. rink</w:t>
      </w:r>
      <w:r>
        <w:t xml:space="preserve">. ISSN 0132-2818. </w:t>
      </w:r>
      <w:r>
        <w:rPr>
          <w:rStyle w:val="Strong"/>
        </w:rPr>
        <w:t>43</w:t>
      </w:r>
      <w:r>
        <w:t xml:space="preserve">(spec. nr.), 2003, p. 538-542. </w:t>
      </w:r>
    </w:p>
    <w:p w:rsidR="006006F8" w:rsidRDefault="006006F8" w:rsidP="006006F8">
      <w:r>
        <w:t xml:space="preserve">24. </w:t>
      </w:r>
      <w:r>
        <w:rPr>
          <w:rStyle w:val="Strong"/>
        </w:rPr>
        <w:t>K.Pileckas, L.Zaleskis</w:t>
      </w:r>
      <w:r>
        <w:t xml:space="preserve">, On steady three-dimensional noncompact free boundary value problem for the Navier-Stokes equations // </w:t>
      </w:r>
      <w:r>
        <w:rPr>
          <w:rStyle w:val="Emphasis"/>
        </w:rPr>
        <w:t>Записки ЛОМИ</w:t>
      </w:r>
      <w:r>
        <w:t xml:space="preserve">, </w:t>
      </w:r>
      <w:r>
        <w:rPr>
          <w:rStyle w:val="Strong"/>
        </w:rPr>
        <w:t>306</w:t>
      </w:r>
      <w:r>
        <w:t>, 2003, 31 psl.</w:t>
      </w:r>
    </w:p>
    <w:p w:rsidR="006006F8" w:rsidRDefault="006006F8" w:rsidP="006006F8">
      <w:r>
        <w:t xml:space="preserve">25. </w:t>
      </w:r>
      <w:r>
        <w:rPr>
          <w:rStyle w:val="Strong"/>
        </w:rPr>
        <w:t>A.Plikusas</w:t>
      </w:r>
      <w:r>
        <w:t xml:space="preserve">. Calibrated weights for the estimators of the ratio // </w:t>
      </w:r>
      <w:r>
        <w:rPr>
          <w:rStyle w:val="Emphasis"/>
        </w:rPr>
        <w:t>Lietuvos matem. rink</w:t>
      </w:r>
      <w:r>
        <w:t>. ISBN 9986-680-16-6. 2003, </w:t>
      </w:r>
      <w:r>
        <w:rPr>
          <w:rStyle w:val="Strong"/>
        </w:rPr>
        <w:t>43</w:t>
      </w:r>
      <w:r>
        <w:t xml:space="preserve"> (spec.nr.), p. 543 - 547.</w:t>
      </w:r>
    </w:p>
    <w:p w:rsidR="006006F8" w:rsidRDefault="006006F8" w:rsidP="006006F8">
      <w:r>
        <w:t xml:space="preserve">26*. </w:t>
      </w:r>
      <w:r>
        <w:rPr>
          <w:rStyle w:val="Strong"/>
        </w:rPr>
        <w:t>A.Pliuškevičienė</w:t>
      </w:r>
      <w:r>
        <w:t xml:space="preserve">.   Decision procedure for a extended miniscoped  fragment of  FTL with equality // </w:t>
      </w:r>
      <w:r>
        <w:rPr>
          <w:rStyle w:val="Emphasis"/>
        </w:rPr>
        <w:t>Lietuvos matem. rink.</w:t>
      </w:r>
      <w:r>
        <w:t xml:space="preserve">  ISSN 0132-2818. </w:t>
      </w:r>
      <w:r>
        <w:rPr>
          <w:rStyle w:val="Strong"/>
        </w:rPr>
        <w:t>43</w:t>
      </w:r>
      <w:r>
        <w:t xml:space="preserve">(spec.nr.),  2003,  p.  </w:t>
      </w:r>
    </w:p>
    <w:p w:rsidR="006006F8" w:rsidRDefault="006006F8" w:rsidP="006006F8">
      <w:r>
        <w:t xml:space="preserve">27. </w:t>
      </w:r>
      <w:r>
        <w:rPr>
          <w:rStyle w:val="Strong"/>
        </w:rPr>
        <w:t>R.Pliuškevičius</w:t>
      </w:r>
      <w:r>
        <w:t xml:space="preserve">.  A decision  procedure for nonperiodic  sequents  of the first-order  linear temporal  logic  // </w:t>
      </w:r>
      <w:r>
        <w:rPr>
          <w:rStyle w:val="Emphasis"/>
        </w:rPr>
        <w:t>Lietuvos matem. rink</w:t>
      </w:r>
      <w:r>
        <w:t xml:space="preserve">.   ISSN 0132-2818. </w:t>
      </w:r>
      <w:r>
        <w:rPr>
          <w:rStyle w:val="Strong"/>
        </w:rPr>
        <w:t>43</w:t>
      </w:r>
      <w:r>
        <w:t>(2) ,  2003,  p. 240 - 255.</w:t>
      </w:r>
    </w:p>
    <w:p w:rsidR="006006F8" w:rsidRDefault="006006F8" w:rsidP="006006F8">
      <w:r>
        <w:t xml:space="preserve">28*. </w:t>
      </w:r>
      <w:r>
        <w:rPr>
          <w:rStyle w:val="Strong"/>
        </w:rPr>
        <w:t>R.Pliuškevičius</w:t>
      </w:r>
      <w:r>
        <w:t xml:space="preserve">. Combination of temporal logic  with modal logic KD // </w:t>
      </w:r>
      <w:r>
        <w:rPr>
          <w:rStyle w:val="Emphasis"/>
        </w:rPr>
        <w:t>Lietuvos matem. rink</w:t>
      </w:r>
      <w:r>
        <w:t xml:space="preserve">. ISSN 0132-2818. </w:t>
      </w:r>
      <w:r>
        <w:rPr>
          <w:rStyle w:val="Strong"/>
        </w:rPr>
        <w:t>43</w:t>
      </w:r>
      <w:r>
        <w:t xml:space="preserve">(spec.nr.),  2003,  p.  </w:t>
      </w:r>
    </w:p>
    <w:p w:rsidR="006006F8" w:rsidRDefault="006006F8" w:rsidP="006006F8">
      <w:r>
        <w:t xml:space="preserve">29. </w:t>
      </w:r>
      <w:r>
        <w:rPr>
          <w:rStyle w:val="Strong"/>
        </w:rPr>
        <w:t>A.Račkauskas</w:t>
      </w:r>
      <w:r>
        <w:t xml:space="preserve">, Ch.Suquet,  Principe d´invariance holderien pour des tableaux triangulaires de variables aleatoires // </w:t>
      </w:r>
      <w:r>
        <w:rPr>
          <w:rStyle w:val="Emphasis"/>
        </w:rPr>
        <w:t>Lietuvos Matem. Rink</w:t>
      </w:r>
      <w:r>
        <w:t xml:space="preserve">. ISSN 0132-2818. </w:t>
      </w:r>
      <w:r>
        <w:rPr>
          <w:rStyle w:val="Strong"/>
        </w:rPr>
        <w:t>43</w:t>
      </w:r>
      <w:r>
        <w:t>(4), 2003, p. 513 - 532.</w:t>
      </w:r>
    </w:p>
    <w:p w:rsidR="006006F8" w:rsidRDefault="006006F8" w:rsidP="006006F8">
      <w:r>
        <w:t xml:space="preserve">30. </w:t>
      </w:r>
      <w:r>
        <w:rPr>
          <w:rStyle w:val="Strong"/>
        </w:rPr>
        <w:t>M.Radavičius</w:t>
      </w:r>
      <w:r>
        <w:t xml:space="preserve">. Effect of nonrespondence in Lithuanian travellers´ survey // </w:t>
      </w:r>
      <w:r>
        <w:rPr>
          <w:rStyle w:val="Emphasis"/>
        </w:rPr>
        <w:t>Lietuvos matem. rink</w:t>
      </w:r>
      <w:r>
        <w:t xml:space="preserve">. ISBN 9986-680-16-6. 2003,  </w:t>
      </w:r>
      <w:r>
        <w:rPr>
          <w:rStyle w:val="Strong"/>
        </w:rPr>
        <w:t>43</w:t>
      </w:r>
      <w:r>
        <w:t xml:space="preserve"> (spec.nr.), p. 548 - 553.</w:t>
      </w:r>
    </w:p>
    <w:p w:rsidR="006006F8" w:rsidRDefault="006006F8" w:rsidP="006006F8">
      <w:r>
        <w:t xml:space="preserve">31. J.Židanavičiūtė, </w:t>
      </w:r>
      <w:r>
        <w:rPr>
          <w:rStyle w:val="Strong"/>
        </w:rPr>
        <w:t>M.Radavičius</w:t>
      </w:r>
      <w:r>
        <w:t xml:space="preserve">, A.Utkus, </w:t>
      </w:r>
      <w:r>
        <w:rPr>
          <w:rStyle w:val="Strong"/>
        </w:rPr>
        <w:t>J.Sušinskas</w:t>
      </w:r>
      <w:r>
        <w:t xml:space="preserve">. Informacijos šaltinių apie Lietuvos vaikų įgimtų anomalijų paplitimą palyginamoji analizė // </w:t>
      </w:r>
      <w:r>
        <w:rPr>
          <w:rStyle w:val="Emphasis"/>
        </w:rPr>
        <w:t>Lietuvos matem. rink</w:t>
      </w:r>
      <w:r>
        <w:t xml:space="preserve">. ISBN 9986-680-16-6. 2003,  </w:t>
      </w:r>
      <w:r>
        <w:rPr>
          <w:rStyle w:val="Strong"/>
        </w:rPr>
        <w:t>43</w:t>
      </w:r>
      <w:r>
        <w:t xml:space="preserve"> (spec.nr.), p. 565 - 570.</w:t>
      </w:r>
    </w:p>
    <w:p w:rsidR="006006F8" w:rsidRDefault="006006F8" w:rsidP="006006F8">
      <w:r>
        <w:t xml:space="preserve">32. </w:t>
      </w:r>
      <w:r>
        <w:rPr>
          <w:rStyle w:val="Strong"/>
        </w:rPr>
        <w:t>R.Rudzkis</w:t>
      </w:r>
      <w:r>
        <w:t xml:space="preserve">, E.Mačiulaitytė. Mokestinių pajamų ekonometrinis vertinimas // </w:t>
      </w:r>
      <w:r>
        <w:rPr>
          <w:rStyle w:val="Emphasis"/>
        </w:rPr>
        <w:t>Lietuvos matem. rink.</w:t>
      </w:r>
      <w:r>
        <w:t xml:space="preserve"> ISBN 9986-680-16-6. 2003,   </w:t>
      </w:r>
      <w:r>
        <w:rPr>
          <w:rStyle w:val="Strong"/>
        </w:rPr>
        <w:t>43</w:t>
      </w:r>
      <w:r>
        <w:t xml:space="preserve"> (spec.nr.), p.520-524.</w:t>
      </w:r>
    </w:p>
    <w:p w:rsidR="006006F8" w:rsidRDefault="006006F8" w:rsidP="006006F8">
      <w:r>
        <w:t xml:space="preserve">33*. </w:t>
      </w:r>
      <w:r>
        <w:rPr>
          <w:rStyle w:val="Strong"/>
        </w:rPr>
        <w:t>J.Sakalauskaitė.</w:t>
      </w:r>
      <w:r>
        <w:t xml:space="preserve">  Prefixed tableaux for  multi-modal logic of knowledge with inclusions  // </w:t>
      </w:r>
      <w:r>
        <w:rPr>
          <w:rStyle w:val="Emphasis"/>
        </w:rPr>
        <w:t>Lietuvos matem. rink.</w:t>
      </w:r>
      <w:r>
        <w:t xml:space="preserve">  ISSN 0132-2818. </w:t>
      </w:r>
      <w:r>
        <w:rPr>
          <w:rStyle w:val="Strong"/>
        </w:rPr>
        <w:t>43</w:t>
      </w:r>
      <w:r>
        <w:t xml:space="preserve">(spec.nr.),  2003,  p.  </w:t>
      </w:r>
    </w:p>
    <w:p w:rsidR="006006F8" w:rsidRDefault="006006F8" w:rsidP="006006F8">
      <w:r>
        <w:lastRenderedPageBreak/>
        <w:t xml:space="preserve">34. </w:t>
      </w:r>
      <w:r>
        <w:rPr>
          <w:rStyle w:val="Strong"/>
        </w:rPr>
        <w:t>L.Saulis</w:t>
      </w:r>
      <w:r>
        <w:t xml:space="preserve">, D.Deltuvienė, The discounted limit theorems for large deviations //  </w:t>
      </w:r>
      <w:r>
        <w:rPr>
          <w:rStyle w:val="Emphasis"/>
        </w:rPr>
        <w:t>Lietuvos Matem. Rink</w:t>
      </w:r>
      <w:r>
        <w:t xml:space="preserve">. ISSN 0132-2818. </w:t>
      </w:r>
      <w:r>
        <w:rPr>
          <w:rStyle w:val="Strong"/>
        </w:rPr>
        <w:t>43</w:t>
      </w:r>
      <w:r>
        <w:t>(spec. nr.), 2003, p.703-708.</w:t>
      </w:r>
    </w:p>
    <w:p w:rsidR="006006F8" w:rsidRDefault="006006F8" w:rsidP="006006F8">
      <w:r>
        <w:t xml:space="preserve">35*. </w:t>
      </w:r>
      <w:r>
        <w:rPr>
          <w:rStyle w:val="Strong"/>
        </w:rPr>
        <w:t>A.Štikonas, O.Štikonienė</w:t>
      </w:r>
      <w:r>
        <w:t xml:space="preserve">, S.Pečiulytė, Stacionarieji uždaviniai su įvairaus tipo nelokaliomis kraštinėmis sąlygomis // </w:t>
      </w:r>
      <w:r>
        <w:rPr>
          <w:rStyle w:val="Emphasis"/>
        </w:rPr>
        <w:t>Lieuvos matem. rink</w:t>
      </w:r>
      <w:r>
        <w:t xml:space="preserve">. ISSN 0132-2818. </w:t>
      </w:r>
      <w:r>
        <w:rPr>
          <w:rStyle w:val="Strong"/>
        </w:rPr>
        <w:t>43</w:t>
      </w:r>
      <w:r>
        <w:t xml:space="preserve">(spec.nr.), 2003, p. </w:t>
      </w:r>
    </w:p>
    <w:p w:rsidR="006006F8" w:rsidRDefault="006006F8" w:rsidP="006006F8">
      <w:r>
        <w:t xml:space="preserve">36. </w:t>
      </w:r>
      <w:r>
        <w:rPr>
          <w:rStyle w:val="Strong"/>
        </w:rPr>
        <w:t>M.Vaičiulis</w:t>
      </w:r>
      <w:r>
        <w:t xml:space="preserve">, Сходимость сумм полиномов Аппеля, имеющих бесконечную дисперсию // </w:t>
      </w:r>
      <w:r>
        <w:rPr>
          <w:rStyle w:val="Emphasis"/>
        </w:rPr>
        <w:t>Lietuvos matem. rink</w:t>
      </w:r>
      <w:r>
        <w:t xml:space="preserve">. ISSN 0132-2818. </w:t>
      </w:r>
      <w:r>
        <w:rPr>
          <w:rStyle w:val="Strong"/>
        </w:rPr>
        <w:t>43</w:t>
      </w:r>
      <w:r>
        <w:t>(1), 2003, p.80-98.</w:t>
      </w:r>
    </w:p>
    <w:p w:rsidR="006006F8" w:rsidRDefault="006006F8" w:rsidP="006006F8">
      <w:r>
        <w:t xml:space="preserve">37. </w:t>
      </w:r>
      <w:r>
        <w:rPr>
          <w:rStyle w:val="Strong"/>
        </w:rPr>
        <w:t>M.Vaičiulis</w:t>
      </w:r>
      <w:r>
        <w:t xml:space="preserve">, Сходимость сумм линейных процессов с дальней зависимостью и бесконечной дисперсией // </w:t>
      </w:r>
      <w:r>
        <w:rPr>
          <w:rStyle w:val="Emphasis"/>
        </w:rPr>
        <w:t>Lietuvos matem. rink</w:t>
      </w:r>
      <w:r>
        <w:t xml:space="preserve">. ISSN 0132-2818. </w:t>
      </w:r>
      <w:r>
        <w:rPr>
          <w:rStyle w:val="Strong"/>
        </w:rPr>
        <w:t>43</w:t>
      </w:r>
      <w:r>
        <w:t>(spec. nr.), 2003, p.115-119.</w:t>
      </w:r>
    </w:p>
    <w:p w:rsidR="006006F8" w:rsidRDefault="006006F8" w:rsidP="006006F8">
      <w:r>
        <w:t xml:space="preserve">38. </w:t>
      </w:r>
      <w:r>
        <w:rPr>
          <w:rStyle w:val="Strong"/>
        </w:rPr>
        <w:t>R.Vilkas</w:t>
      </w:r>
      <w:r>
        <w:t xml:space="preserve">,  Bendrasis vidurkio apibrėžimas // </w:t>
      </w:r>
      <w:r>
        <w:rPr>
          <w:rStyle w:val="Emphasis"/>
        </w:rPr>
        <w:t>Lietuvos Matem. Rink</w:t>
      </w:r>
      <w:r>
        <w:t xml:space="preserve">. ISNN 0132-2818. </w:t>
      </w:r>
      <w:r>
        <w:rPr>
          <w:rStyle w:val="Strong"/>
        </w:rPr>
        <w:t>42</w:t>
      </w:r>
      <w:r>
        <w:t>(spec.nr.), 2002, p.451- 456.</w:t>
      </w:r>
    </w:p>
    <w:p w:rsidR="006006F8" w:rsidRDefault="006006F8" w:rsidP="006006F8">
      <w:r>
        <w:t xml:space="preserve">39. </w:t>
      </w:r>
      <w:r>
        <w:rPr>
          <w:rStyle w:val="Strong"/>
        </w:rPr>
        <w:t>R.Vilkas</w:t>
      </w:r>
      <w:r>
        <w:t xml:space="preserve">, A.Aksomaitis, Statistikos </w:t>
      </w:r>
      <w:r>
        <w:rPr>
          <w:rStyle w:val="Emphasis"/>
        </w:rPr>
        <w:t>p</w:t>
      </w:r>
      <w:r>
        <w:rPr>
          <w:rStyle w:val="Emphasis"/>
          <w:vertAlign w:val="subscript"/>
        </w:rPr>
        <w:t>N</w:t>
      </w:r>
      <w:r>
        <w:t xml:space="preserve"> = / </w:t>
      </w:r>
      <w:r>
        <w:rPr>
          <w:rStyle w:val="Emphasis"/>
        </w:rPr>
        <w:t>Z</w:t>
      </w:r>
      <w:r>
        <w:rPr>
          <w:rStyle w:val="Emphasis"/>
          <w:vertAlign w:val="subscript"/>
        </w:rPr>
        <w:t>N</w:t>
      </w:r>
      <w:r>
        <w:rPr>
          <w:rStyle w:val="Emphasis"/>
        </w:rPr>
        <w:t>W</w:t>
      </w:r>
      <w:r>
        <w:rPr>
          <w:rStyle w:val="Emphasis"/>
          <w:vertAlign w:val="subscript"/>
        </w:rPr>
        <w:t>N</w:t>
      </w:r>
      <w:r>
        <w:t xml:space="preserve"> / optimalus konvergavimo greičio įvertis // </w:t>
      </w:r>
      <w:r>
        <w:rPr>
          <w:rStyle w:val="Emphasis"/>
        </w:rPr>
        <w:t>Lietuvos matem. rink.</w:t>
      </w:r>
      <w:r>
        <w:t xml:space="preserve"> ISNN 0132-2818. </w:t>
      </w:r>
      <w:r>
        <w:rPr>
          <w:rStyle w:val="Strong"/>
        </w:rPr>
        <w:t>43</w:t>
      </w:r>
      <w:r>
        <w:t>(spec. nr.), 2003, p. 560 - 564.</w:t>
      </w:r>
    </w:p>
    <w:p w:rsidR="006006F8" w:rsidRDefault="006006F8" w:rsidP="006006F8">
      <w:r>
        <w:t xml:space="preserve">40. </w:t>
      </w:r>
      <w:r>
        <w:rPr>
          <w:rStyle w:val="Strong"/>
        </w:rPr>
        <w:t>D.Čiukšys, A.Čaplinskas</w:t>
      </w:r>
      <w:r>
        <w:t xml:space="preserve">. Formaliųjų ontologijų vaidmuo šiuolaikinėje informacinių sistemų inžinerijoje // </w:t>
      </w:r>
      <w:r>
        <w:rPr>
          <w:rStyle w:val="Emphasis"/>
        </w:rPr>
        <w:t>Lietuvos matem. rink</w:t>
      </w:r>
      <w:r>
        <w:t xml:space="preserve">. ISSN 0132-2818. </w:t>
      </w:r>
      <w:r>
        <w:rPr>
          <w:rStyle w:val="Strong"/>
        </w:rPr>
        <w:t>43</w:t>
      </w:r>
      <w:r>
        <w:t>(spec. nr.), 2003, p.199-204.</w:t>
      </w:r>
    </w:p>
    <w:p w:rsidR="006006F8" w:rsidRDefault="006006F8" w:rsidP="006006F8">
      <w:r>
        <w:t xml:space="preserve">41. </w:t>
      </w:r>
      <w:r>
        <w:rPr>
          <w:rStyle w:val="Strong"/>
        </w:rPr>
        <w:t>D.Čiukšys, A.Čaplinskas</w:t>
      </w:r>
      <w:r>
        <w:t xml:space="preserve">. Ontologijų panaudojimo ypatumai kuriant moderniąsias informacines sistemas // </w:t>
      </w:r>
      <w:r>
        <w:rPr>
          <w:rStyle w:val="Emphasis"/>
        </w:rPr>
        <w:t>Informacijos mokslai</w:t>
      </w:r>
      <w:r>
        <w:t xml:space="preserve">. ISSN 1392-0561. </w:t>
      </w:r>
      <w:r>
        <w:rPr>
          <w:rStyle w:val="Strong"/>
        </w:rPr>
        <w:t>26</w:t>
      </w:r>
      <w:r>
        <w:t>, 2003, p.94-97.</w:t>
      </w:r>
    </w:p>
    <w:p w:rsidR="006006F8" w:rsidRDefault="006006F8" w:rsidP="006006F8">
      <w:r>
        <w:t xml:space="preserve">42. J.Blonskis, </w:t>
      </w:r>
      <w:r>
        <w:rPr>
          <w:rStyle w:val="Strong"/>
        </w:rPr>
        <w:t>V.Dagienė</w:t>
      </w:r>
      <w:r>
        <w:t xml:space="preserve">, K.Plukas. Olimpiadinių uždavinių analizė moksleivių ir ekspertų požiūriu // </w:t>
      </w:r>
      <w:r>
        <w:rPr>
          <w:rStyle w:val="Emphasis"/>
        </w:rPr>
        <w:t>Lietuvos matem. rink</w:t>
      </w:r>
      <w:r>
        <w:t xml:space="preserve">. ISSN 0132-2818, </w:t>
      </w:r>
      <w:r>
        <w:rPr>
          <w:rStyle w:val="Strong"/>
        </w:rPr>
        <w:t>43</w:t>
      </w:r>
      <w:r>
        <w:t>(spec. nr.), 2003, p. 194-198.</w:t>
      </w:r>
    </w:p>
    <w:p w:rsidR="006006F8" w:rsidRDefault="006006F8" w:rsidP="006006F8">
      <w:r>
        <w:t xml:space="preserve">43. </w:t>
      </w:r>
      <w:r>
        <w:rPr>
          <w:rStyle w:val="Strong"/>
        </w:rPr>
        <w:t>V.Dagienė, J.Skūpienė</w:t>
      </w:r>
      <w:r>
        <w:t xml:space="preserve">.  Algoritmavimo uždavinių sprendimo metodų ir sudėtingumo analizė Lietuvos informatikos olimpiadose // </w:t>
      </w:r>
      <w:r>
        <w:rPr>
          <w:rStyle w:val="Emphasis"/>
        </w:rPr>
        <w:t>Lietuvos matem. rink</w:t>
      </w:r>
      <w:r>
        <w:t xml:space="preserve">. ISSN 0132-2818, </w:t>
      </w:r>
      <w:r>
        <w:rPr>
          <w:rStyle w:val="Strong"/>
        </w:rPr>
        <w:t>43</w:t>
      </w:r>
      <w:r>
        <w:t>(spec. nr.), 2003, p. 209-214.</w:t>
      </w:r>
    </w:p>
    <w:p w:rsidR="006006F8" w:rsidRDefault="006006F8" w:rsidP="006006F8">
      <w:r>
        <w:t xml:space="preserve">44. </w:t>
      </w:r>
      <w:r>
        <w:rPr>
          <w:rStyle w:val="Strong"/>
        </w:rPr>
        <w:t>V.Dagienė, V.Dagys</w:t>
      </w:r>
      <w:r>
        <w:t xml:space="preserve">. Antivirusinės programos "Dr.Web" lokalizavimas ir naudojimas mokyklose // </w:t>
      </w:r>
      <w:r>
        <w:rPr>
          <w:rStyle w:val="Emphasis"/>
        </w:rPr>
        <w:t>Informacijos mokslai</w:t>
      </w:r>
      <w:r>
        <w:t xml:space="preserve">. ISSN 1392-0561, </w:t>
      </w:r>
      <w:r>
        <w:rPr>
          <w:rStyle w:val="Strong"/>
        </w:rPr>
        <w:t>26</w:t>
      </w:r>
      <w:r>
        <w:t>, 2003, p. 230-224.</w:t>
      </w:r>
    </w:p>
    <w:p w:rsidR="006006F8" w:rsidRDefault="006006F8" w:rsidP="006006F8">
      <w:r>
        <w:t xml:space="preserve">45*. </w:t>
      </w:r>
      <w:r>
        <w:rPr>
          <w:rStyle w:val="Strong"/>
        </w:rPr>
        <w:t>G.Dzemyda, O.Kurasova, V.Marcinkevičius</w:t>
      </w:r>
      <w:r>
        <w:t xml:space="preserve">. Lygiagretūs skaičiavimai savireguliuojančio neuroninio tinklo junginyje su Sammono algoritmu // </w:t>
      </w:r>
      <w:r>
        <w:rPr>
          <w:rStyle w:val="Emphasis"/>
        </w:rPr>
        <w:t>Lietuvos matem. rink.</w:t>
      </w:r>
      <w:r>
        <w:t xml:space="preserve"> ISSN 0132-2818. </w:t>
      </w:r>
      <w:r>
        <w:rPr>
          <w:rStyle w:val="Strong"/>
        </w:rPr>
        <w:t>43</w:t>
      </w:r>
      <w:r>
        <w:t xml:space="preserve">(spec. nr.), 2003, p. </w:t>
      </w:r>
    </w:p>
    <w:p w:rsidR="006006F8" w:rsidRDefault="006006F8" w:rsidP="006006F8">
      <w:r>
        <w:t xml:space="preserve">46. </w:t>
      </w:r>
      <w:r>
        <w:rPr>
          <w:rStyle w:val="Strong"/>
        </w:rPr>
        <w:t>G.Dzemyda, V.Šaltenis, V.Tiešis.</w:t>
      </w:r>
      <w:r>
        <w:t xml:space="preserve"> Forecasting Models in the State Education System. // </w:t>
      </w:r>
      <w:r>
        <w:rPr>
          <w:rStyle w:val="Emphasis"/>
        </w:rPr>
        <w:t>Informatics in Education</w:t>
      </w:r>
      <w:r>
        <w:t xml:space="preserve">. ISSN 1648-5831. </w:t>
      </w:r>
      <w:r>
        <w:rPr>
          <w:rStyle w:val="Strong"/>
        </w:rPr>
        <w:t>2</w:t>
      </w:r>
      <w:r>
        <w:t>(1), 2003, p. 3 -14.</w:t>
      </w:r>
    </w:p>
    <w:p w:rsidR="006006F8" w:rsidRDefault="006006F8" w:rsidP="006006F8">
      <w:r>
        <w:t xml:space="preserve">47. </w:t>
      </w:r>
      <w:r>
        <w:rPr>
          <w:rStyle w:val="Strong"/>
        </w:rPr>
        <w:t>D.Dzemydienė</w:t>
      </w:r>
      <w:r>
        <w:t xml:space="preserve">. Komponentinės žinių valdymo sistemos architektūrinių sprendimų analizė // </w:t>
      </w:r>
      <w:r>
        <w:rPr>
          <w:rStyle w:val="Emphasis"/>
        </w:rPr>
        <w:t>Informacijos mokslai.</w:t>
      </w:r>
      <w:r>
        <w:t xml:space="preserve"> ISSN 1392-0561. </w:t>
      </w:r>
      <w:r>
        <w:rPr>
          <w:rStyle w:val="Strong"/>
        </w:rPr>
        <w:t>26</w:t>
      </w:r>
      <w:r>
        <w:t xml:space="preserve">, 2003, p. 98 - 103. </w:t>
      </w:r>
    </w:p>
    <w:p w:rsidR="006006F8" w:rsidRDefault="006006F8" w:rsidP="006006F8">
      <w:r>
        <w:t xml:space="preserve">48. </w:t>
      </w:r>
      <w:r>
        <w:rPr>
          <w:rStyle w:val="Strong"/>
        </w:rPr>
        <w:t>J.Gasperovič, A.Čaplinskas</w:t>
      </w:r>
      <w:r>
        <w:t xml:space="preserve">. Lyginamosios analizės metodai informatikoje // </w:t>
      </w:r>
      <w:r>
        <w:rPr>
          <w:rStyle w:val="Emphasis"/>
        </w:rPr>
        <w:t>Lietuvos matem. rink</w:t>
      </w:r>
      <w:r>
        <w:t xml:space="preserve">. ISSN 0132-2818. </w:t>
      </w:r>
      <w:r>
        <w:rPr>
          <w:rStyle w:val="Strong"/>
        </w:rPr>
        <w:t>43</w:t>
      </w:r>
      <w:r>
        <w:t>(spec. nr.), 2003, p. 223-227.</w:t>
      </w:r>
    </w:p>
    <w:p w:rsidR="006006F8" w:rsidRDefault="006006F8" w:rsidP="006006F8">
      <w:r>
        <w:t xml:space="preserve">49. </w:t>
      </w:r>
      <w:r>
        <w:rPr>
          <w:rStyle w:val="Strong"/>
        </w:rPr>
        <w:t>J.Gasperovič,  A.Čaplinskas</w:t>
      </w:r>
      <w:r>
        <w:t xml:space="preserve">. Informacinių sistemų specifikavimo kalbų lyginamosios analizės metodai // </w:t>
      </w:r>
      <w:r>
        <w:rPr>
          <w:rStyle w:val="Emphasis"/>
        </w:rPr>
        <w:t>Informacijos mokslai</w:t>
      </w:r>
      <w:r>
        <w:t xml:space="preserve">. ISSN 1392-0561. </w:t>
      </w:r>
      <w:r>
        <w:rPr>
          <w:rStyle w:val="Strong"/>
        </w:rPr>
        <w:t>26</w:t>
      </w:r>
      <w:r>
        <w:t xml:space="preserve">, 2003, p. 104 - 107. </w:t>
      </w:r>
    </w:p>
    <w:p w:rsidR="006006F8" w:rsidRDefault="006006F8" w:rsidP="006006F8">
      <w:r>
        <w:t xml:space="preserve">50. </w:t>
      </w:r>
      <w:r>
        <w:rPr>
          <w:rStyle w:val="Strong"/>
        </w:rPr>
        <w:t>V.Giedrimas</w:t>
      </w:r>
      <w:r>
        <w:t xml:space="preserve">. Komponento modelis struktūrinės programų sintezės kontekste // </w:t>
      </w:r>
      <w:r>
        <w:rPr>
          <w:rStyle w:val="Emphasis"/>
        </w:rPr>
        <w:t>Informacijos mokslai</w:t>
      </w:r>
      <w:r>
        <w:t>. ISSN 1392-0561.</w:t>
      </w:r>
      <w:r>
        <w:rPr>
          <w:rStyle w:val="Strong"/>
        </w:rPr>
        <w:t xml:space="preserve"> 26</w:t>
      </w:r>
      <w:r>
        <w:t xml:space="preserve">, 2003, p. 246-250. </w:t>
      </w:r>
    </w:p>
    <w:p w:rsidR="006006F8" w:rsidRDefault="006006F8" w:rsidP="006006F8">
      <w:r>
        <w:t xml:space="preserve">51. </w:t>
      </w:r>
      <w:r>
        <w:rPr>
          <w:rStyle w:val="Strong"/>
        </w:rPr>
        <w:t>V.Giedrimas</w:t>
      </w:r>
      <w:r>
        <w:t xml:space="preserve">. Programų sistemų automatizuoto surinkimo iš gatavų komponentų uždavinys // </w:t>
      </w:r>
      <w:r>
        <w:rPr>
          <w:rStyle w:val="Emphasis"/>
        </w:rPr>
        <w:t>Lietuvos matem. rink.</w:t>
      </w:r>
      <w:r>
        <w:t xml:space="preserve"> ISSN 0132-2818. </w:t>
      </w:r>
      <w:r>
        <w:rPr>
          <w:rStyle w:val="Strong"/>
        </w:rPr>
        <w:t>43</w:t>
      </w:r>
      <w:r>
        <w:t>(spec. nr.), 2003, p.228-232</w:t>
      </w:r>
    </w:p>
    <w:p w:rsidR="006006F8" w:rsidRDefault="006006F8" w:rsidP="006006F8">
      <w:r>
        <w:t xml:space="preserve">52. </w:t>
      </w:r>
      <w:r>
        <w:rPr>
          <w:rStyle w:val="Strong"/>
        </w:rPr>
        <w:t>G.Grigas</w:t>
      </w:r>
      <w:r>
        <w:t xml:space="preserve">. Programinės įrangos vertimo į lietuvių kalbą dabartinė situacija, problemos ir jų sprendimai // </w:t>
      </w:r>
      <w:r>
        <w:rPr>
          <w:rStyle w:val="Emphasis"/>
        </w:rPr>
        <w:t>Informacijos mokslai</w:t>
      </w:r>
      <w:r>
        <w:t xml:space="preserve">. ISSN 1392-0561, </w:t>
      </w:r>
      <w:r>
        <w:rPr>
          <w:rStyle w:val="Strong"/>
        </w:rPr>
        <w:t>26,</w:t>
      </w:r>
      <w:r>
        <w:t xml:space="preserve"> 2003, p. 251-256.</w:t>
      </w:r>
    </w:p>
    <w:p w:rsidR="006006F8" w:rsidRDefault="006006F8" w:rsidP="006006F8">
      <w:r>
        <w:t xml:space="preserve">53. </w:t>
      </w:r>
      <w:r>
        <w:rPr>
          <w:rStyle w:val="Strong"/>
        </w:rPr>
        <w:t>N.Kligienė, V.Paliulionis</w:t>
      </w:r>
      <w:r>
        <w:t xml:space="preserve">, Lokalizuotosios  paslaugos ir geografinės informacinės sistemos // </w:t>
      </w:r>
      <w:r>
        <w:rPr>
          <w:rStyle w:val="Emphasis"/>
        </w:rPr>
        <w:t>Informacijos mokslai</w:t>
      </w:r>
      <w:r>
        <w:t xml:space="preserve">. ISSN 1392-0561.  </w:t>
      </w:r>
      <w:r>
        <w:rPr>
          <w:rStyle w:val="Strong"/>
        </w:rPr>
        <w:t>26</w:t>
      </w:r>
      <w:r>
        <w:t xml:space="preserve">, 2003, p.123-126. </w:t>
      </w:r>
    </w:p>
    <w:p w:rsidR="006006F8" w:rsidRDefault="006006F8" w:rsidP="006006F8">
      <w:r>
        <w:t xml:space="preserve">54. </w:t>
      </w:r>
      <w:r>
        <w:rPr>
          <w:rStyle w:val="Strong"/>
        </w:rPr>
        <w:t>R.Laucius, V.Dagienė</w:t>
      </w:r>
      <w:r>
        <w:t xml:space="preserve">. Raštinės programinės įrangos "OpenOffice.org" adaptavimas lokalės normoms // </w:t>
      </w:r>
      <w:r>
        <w:rPr>
          <w:rStyle w:val="Emphasis"/>
        </w:rPr>
        <w:t>Informacijos mokslai</w:t>
      </w:r>
      <w:r>
        <w:t>. ISSN 1392-0561,</w:t>
      </w:r>
      <w:r>
        <w:rPr>
          <w:rStyle w:val="Strong"/>
        </w:rPr>
        <w:t xml:space="preserve"> 26</w:t>
      </w:r>
      <w:r>
        <w:t>, 2003, p. 240-245.</w:t>
      </w:r>
    </w:p>
    <w:p w:rsidR="006006F8" w:rsidRDefault="006006F8" w:rsidP="006006F8">
      <w:r>
        <w:lastRenderedPageBreak/>
        <w:t xml:space="preserve">55. </w:t>
      </w:r>
      <w:r>
        <w:rPr>
          <w:rStyle w:val="Strong"/>
        </w:rPr>
        <w:t>R.Laucius</w:t>
      </w:r>
      <w:r>
        <w:t xml:space="preserve">. Hiperteksto rašyklių palyginimas lokalizavimo galimybių požiūriu // </w:t>
      </w:r>
      <w:r>
        <w:rPr>
          <w:rStyle w:val="Emphasis"/>
        </w:rPr>
        <w:t>Lietuvos matem. rink</w:t>
      </w:r>
      <w:r>
        <w:t xml:space="preserve">., ISSN 0132-2818, </w:t>
      </w:r>
      <w:r>
        <w:rPr>
          <w:rStyle w:val="Strong"/>
        </w:rPr>
        <w:t>43</w:t>
      </w:r>
      <w:r>
        <w:t>(spec. nr.), 2003, p. 254-258.</w:t>
      </w:r>
    </w:p>
    <w:p w:rsidR="006006F8" w:rsidRDefault="006006F8" w:rsidP="006006F8">
      <w:r>
        <w:t xml:space="preserve">56*. </w:t>
      </w:r>
      <w:r>
        <w:rPr>
          <w:rStyle w:val="Strong"/>
        </w:rPr>
        <w:t>J.Lipeikienė</w:t>
      </w:r>
      <w:r>
        <w:t xml:space="preserve">. Virtual learning environments as a supplement to traditional teaching // </w:t>
      </w:r>
      <w:r>
        <w:rPr>
          <w:rStyle w:val="Emphasis"/>
        </w:rPr>
        <w:t>Informatics in Education</w:t>
      </w:r>
      <w:r>
        <w:t xml:space="preserve">. ISSN 1648-5831. </w:t>
      </w:r>
      <w:r>
        <w:rPr>
          <w:rStyle w:val="Strong"/>
        </w:rPr>
        <w:t>2</w:t>
      </w:r>
      <w:r>
        <w:t xml:space="preserve">(1), 2003, p. </w:t>
      </w:r>
    </w:p>
    <w:p w:rsidR="006006F8" w:rsidRDefault="006006F8" w:rsidP="006006F8">
      <w:r>
        <w:t xml:space="preserve">57. </w:t>
      </w:r>
      <w:r>
        <w:rPr>
          <w:rStyle w:val="Strong"/>
        </w:rPr>
        <w:t>A.Lupeikienė, O.Vasilecas</w:t>
      </w:r>
      <w:r>
        <w:t xml:space="preserve">. </w:t>
      </w:r>
      <w:hyperlink r:id="rId4" w:history="1">
        <w:r>
          <w:rPr>
            <w:rStyle w:val="Hyperlink"/>
          </w:rPr>
          <w:t>Žinių valdymas integruotoje verslo, informacinėje ir programų sistemoje</w:t>
        </w:r>
      </w:hyperlink>
      <w:r>
        <w:t xml:space="preserve"> // </w:t>
      </w:r>
      <w:r>
        <w:rPr>
          <w:rStyle w:val="Emphasis"/>
        </w:rPr>
        <w:t>Informacijos mokslai</w:t>
      </w:r>
      <w:r>
        <w:t xml:space="preserve">. ISSN 1392-0561. </w:t>
      </w:r>
      <w:r>
        <w:rPr>
          <w:rStyle w:val="Strong"/>
        </w:rPr>
        <w:t>26</w:t>
      </w:r>
      <w:r>
        <w:t>, 2003, p. 141 -146</w:t>
      </w:r>
    </w:p>
    <w:p w:rsidR="006006F8" w:rsidRDefault="006006F8" w:rsidP="006006F8">
      <w:r>
        <w:t xml:space="preserve">58. </w:t>
      </w:r>
      <w:r>
        <w:rPr>
          <w:rStyle w:val="Strong"/>
        </w:rPr>
        <w:t>L.Markauskaitė</w:t>
      </w:r>
      <w:r>
        <w:t xml:space="preserve">. Informatikos mokymosi bendrojo lavinimo mokykloje ir virtualiųjų mokymosi aplinkų diegimo sąsajos // </w:t>
      </w:r>
      <w:r>
        <w:rPr>
          <w:rStyle w:val="Emphasis"/>
        </w:rPr>
        <w:t>Lietuvos matem. rink</w:t>
      </w:r>
      <w:r>
        <w:t xml:space="preserve">., ISSN 0132-2818, </w:t>
      </w:r>
      <w:r>
        <w:rPr>
          <w:rStyle w:val="Strong"/>
        </w:rPr>
        <w:t>43</w:t>
      </w:r>
      <w:r>
        <w:t>(spec. nr.), 2003, p. 265-271.</w:t>
      </w:r>
    </w:p>
    <w:p w:rsidR="006006F8" w:rsidRDefault="006006F8" w:rsidP="006006F8">
      <w:r>
        <w:t xml:space="preserve">59. </w:t>
      </w:r>
      <w:r>
        <w:rPr>
          <w:rStyle w:val="Strong"/>
        </w:rPr>
        <w:t>S.Maskeliūnas</w:t>
      </w:r>
      <w:r>
        <w:t xml:space="preserve">. Ontologijų naudojimas interneto technologijomis grindžiamoms paslaugoms intelektualizuoti // </w:t>
      </w:r>
      <w:r>
        <w:rPr>
          <w:rStyle w:val="Emphasis"/>
        </w:rPr>
        <w:t>Informacijos mokslai</w:t>
      </w:r>
      <w:r>
        <w:t xml:space="preserve">. ISSN 1392-0561. </w:t>
      </w:r>
      <w:r>
        <w:rPr>
          <w:rStyle w:val="Strong"/>
        </w:rPr>
        <w:t>26</w:t>
      </w:r>
      <w:r>
        <w:t xml:space="preserve">, 2003, p. 154 - 159. </w:t>
      </w:r>
    </w:p>
    <w:p w:rsidR="006006F8" w:rsidRDefault="006006F8" w:rsidP="006006F8">
      <w:r>
        <w:t xml:space="preserve">60. </w:t>
      </w:r>
      <w:r>
        <w:rPr>
          <w:rStyle w:val="Strong"/>
        </w:rPr>
        <w:t>L.Paliulionienė</w:t>
      </w:r>
      <w:r>
        <w:t xml:space="preserve">. Ontologijos teisinių dokumentų rengimo ir analizės sistemose // </w:t>
      </w:r>
      <w:r>
        <w:rPr>
          <w:rStyle w:val="Emphasis"/>
        </w:rPr>
        <w:t>Informacijos mokslai</w:t>
      </w:r>
      <w:r>
        <w:t xml:space="preserve">. ISSN 1392-0561. </w:t>
      </w:r>
      <w:r>
        <w:rPr>
          <w:rStyle w:val="Strong"/>
        </w:rPr>
        <w:t>26</w:t>
      </w:r>
      <w:r>
        <w:t xml:space="preserve">, 2003, p. 176 - 179. </w:t>
      </w:r>
    </w:p>
    <w:p w:rsidR="006006F8" w:rsidRDefault="006006F8" w:rsidP="006006F8">
      <w:r>
        <w:t xml:space="preserve">61. </w:t>
      </w:r>
      <w:r>
        <w:rPr>
          <w:rStyle w:val="Strong"/>
        </w:rPr>
        <w:t>L.Paliulionienė</w:t>
      </w:r>
      <w:r>
        <w:t xml:space="preserve">. Teisinių žinių bazių lyginamoji analizė ir modelių generavimas // </w:t>
      </w:r>
      <w:r>
        <w:rPr>
          <w:rStyle w:val="Emphasis"/>
        </w:rPr>
        <w:t>Lietuvos matem. rink</w:t>
      </w:r>
      <w:r>
        <w:t xml:space="preserve">. ISSN 0132-2818. </w:t>
      </w:r>
      <w:r>
        <w:rPr>
          <w:rStyle w:val="Strong"/>
        </w:rPr>
        <w:t>43</w:t>
      </w:r>
      <w:r>
        <w:t>(spec. nr.), 2003, p. 272-276.</w:t>
      </w:r>
    </w:p>
    <w:p w:rsidR="006006F8" w:rsidRDefault="006006F8" w:rsidP="006006F8">
      <w:r>
        <w:t xml:space="preserve">62*. </w:t>
      </w:r>
      <w:r>
        <w:rPr>
          <w:rStyle w:val="Strong"/>
        </w:rPr>
        <w:t>L.Markauskaitė</w:t>
      </w:r>
      <w:r>
        <w:t xml:space="preserve">. International Human Resource Management in the Global Business Environment: Critical Review of Present Issues // </w:t>
      </w:r>
      <w:r>
        <w:rPr>
          <w:rStyle w:val="Emphasis"/>
        </w:rPr>
        <w:t>Socialiniai mokslai</w:t>
      </w:r>
      <w:r>
        <w:t>. ISSN 1392-0758. 2003.</w:t>
      </w:r>
    </w:p>
    <w:p w:rsidR="006006F8" w:rsidRDefault="006006F8" w:rsidP="006006F8">
      <w:r>
        <w:t xml:space="preserve">63. </w:t>
      </w:r>
      <w:r>
        <w:rPr>
          <w:rStyle w:val="Strong"/>
        </w:rPr>
        <w:t>V.Dagienė</w:t>
      </w:r>
      <w:r>
        <w:t xml:space="preserve">. Informacinių technologijų taikymo švietime konceptualusis pagrindimas // </w:t>
      </w:r>
      <w:r>
        <w:rPr>
          <w:rStyle w:val="Emphasis"/>
        </w:rPr>
        <w:t>Informacijos mokslai</w:t>
      </w:r>
      <w:r>
        <w:t xml:space="preserve">, ISSN 1392-0561, </w:t>
      </w:r>
      <w:r>
        <w:rPr>
          <w:rStyle w:val="Strong"/>
        </w:rPr>
        <w:t>25</w:t>
      </w:r>
      <w:r>
        <w:t>, 2003, p. 127-133.</w:t>
      </w:r>
    </w:p>
    <w:p w:rsidR="006006F8" w:rsidRDefault="006006F8" w:rsidP="006006F8">
      <w:r>
        <w:t xml:space="preserve">64. J.Blonskis, </w:t>
      </w:r>
      <w:r>
        <w:rPr>
          <w:rStyle w:val="Strong"/>
        </w:rPr>
        <w:t>V.Dagienė</w:t>
      </w:r>
      <w:r>
        <w:t xml:space="preserve">. Programavimo pagrindų mokymo vidurinėje ir aukštojoje mokyklose lyginamoji analizė // </w:t>
      </w:r>
      <w:r>
        <w:rPr>
          <w:rStyle w:val="Emphasis"/>
        </w:rPr>
        <w:t>Informacijos mokslai</w:t>
      </w:r>
      <w:r>
        <w:t xml:space="preserve">, ISSN 1392-0561, </w:t>
      </w:r>
      <w:r>
        <w:rPr>
          <w:rStyle w:val="Strong"/>
        </w:rPr>
        <w:t>26</w:t>
      </w:r>
      <w:r>
        <w:t>, 2003, p. 23-28.</w:t>
      </w:r>
    </w:p>
    <w:p w:rsidR="006006F8" w:rsidRDefault="006006F8" w:rsidP="006006F8">
      <w:r>
        <w:t xml:space="preserve">65. </w:t>
      </w:r>
      <w:r>
        <w:rPr>
          <w:rStyle w:val="Strong"/>
        </w:rPr>
        <w:t>L.Markauskaitė</w:t>
      </w:r>
      <w:r>
        <w:t xml:space="preserve">. Merits and Demerits of Universal Service Policy in Liberal Telecommunications Market // </w:t>
      </w:r>
      <w:r>
        <w:rPr>
          <w:rStyle w:val="Emphasis"/>
        </w:rPr>
        <w:t>Informacijos mokslai</w:t>
      </w:r>
      <w:r>
        <w:t xml:space="preserve">. ISSN 1392-0561. </w:t>
      </w:r>
      <w:r>
        <w:rPr>
          <w:rStyle w:val="Strong"/>
        </w:rPr>
        <w:t>25</w:t>
      </w:r>
      <w:r>
        <w:t>, 2003, p. 32-43.</w:t>
      </w:r>
    </w:p>
    <w:p w:rsidR="006006F8" w:rsidRDefault="006006F8" w:rsidP="006006F8">
      <w:r>
        <w:t xml:space="preserve">66. </w:t>
      </w:r>
      <w:r>
        <w:rPr>
          <w:rStyle w:val="Strong"/>
        </w:rPr>
        <w:t>L.Markauskaitė</w:t>
      </w:r>
      <w:r>
        <w:t xml:space="preserve">. Europos Sąjungos universaliųjų telekomunikacijų paslaugų politika: iššūkiai Lietuvai // </w:t>
      </w:r>
      <w:r>
        <w:rPr>
          <w:rStyle w:val="Strong"/>
        </w:rPr>
        <w:t>Informacijos mokslai</w:t>
      </w:r>
      <w:r>
        <w:t xml:space="preserve">. ISSN 1392-0561. </w:t>
      </w:r>
      <w:r>
        <w:rPr>
          <w:rStyle w:val="Strong"/>
        </w:rPr>
        <w:t>26</w:t>
      </w:r>
      <w:r>
        <w:t>, 2003, p. 148-154.</w:t>
      </w:r>
    </w:p>
    <w:p w:rsidR="006006F8" w:rsidRDefault="006006F8" w:rsidP="006006F8">
      <w:r>
        <w:t xml:space="preserve">67. </w:t>
      </w:r>
      <w:r>
        <w:rPr>
          <w:rStyle w:val="Strong"/>
        </w:rPr>
        <w:t>L.Markauskaitė</w:t>
      </w:r>
      <w:r>
        <w:t xml:space="preserve">. The Influence of Interconnection Regime on Competition in Telecommunications Market // </w:t>
      </w:r>
      <w:r>
        <w:rPr>
          <w:rStyle w:val="Emphasis"/>
        </w:rPr>
        <w:t>Organizacijų vadyba: sisteminiai tyrimai</w:t>
      </w:r>
      <w:r>
        <w:t xml:space="preserve">. ISSN 1392-1142. </w:t>
      </w:r>
      <w:r>
        <w:rPr>
          <w:rStyle w:val="Strong"/>
        </w:rPr>
        <w:t>26</w:t>
      </w:r>
      <w:r>
        <w:t>, 2003, p. 141-157.</w:t>
      </w:r>
    </w:p>
    <w:p w:rsidR="006006F8" w:rsidRDefault="006006F8" w:rsidP="006006F8">
      <w:r>
        <w:t> </w:t>
      </w:r>
    </w:p>
    <w:p w:rsidR="006006F8" w:rsidRDefault="006006F8" w:rsidP="006006F8">
      <w:r>
        <w:t>3. Straipsniai, publikuoti periodiniuose užsienio mokslo leidiniuose, neįtrauktuose į Mokslinės informacijos instituto duomenų bazę</w:t>
      </w:r>
    </w:p>
    <w:p w:rsidR="006006F8" w:rsidRDefault="006006F8" w:rsidP="006006F8">
      <w:r>
        <w:t xml:space="preserve">1. </w:t>
      </w:r>
      <w:r>
        <w:rPr>
          <w:rStyle w:val="Strong"/>
        </w:rPr>
        <w:t>A.Baltrūnas</w:t>
      </w:r>
      <w:r>
        <w:t xml:space="preserve">, The rate of convergence in the precise large deviation theorem // </w:t>
      </w:r>
      <w:r>
        <w:rPr>
          <w:rStyle w:val="Emphasis"/>
        </w:rPr>
        <w:t>Probab. Math. Statist</w:t>
      </w:r>
      <w:r>
        <w:t xml:space="preserve">. ISNN 0208-4147. </w:t>
      </w:r>
      <w:r>
        <w:rPr>
          <w:rStyle w:val="Strong"/>
        </w:rPr>
        <w:t>22</w:t>
      </w:r>
      <w:r>
        <w:t xml:space="preserve">(2), 2002,  343-354. </w:t>
      </w:r>
    </w:p>
    <w:p w:rsidR="006006F8" w:rsidRDefault="006006F8" w:rsidP="006006F8">
      <w:r>
        <w:t xml:space="preserve">2. </w:t>
      </w:r>
      <w:r>
        <w:rPr>
          <w:rStyle w:val="Strong"/>
        </w:rPr>
        <w:t>I.Belov</w:t>
      </w:r>
      <w:r>
        <w:t xml:space="preserve">. Limit Theorem for Dirichlet L-functions on the Complex Plane // </w:t>
      </w:r>
      <w:r>
        <w:rPr>
          <w:rStyle w:val="Emphasis"/>
        </w:rPr>
        <w:t>Chebyshevskij sbornik</w:t>
      </w:r>
      <w:r>
        <w:t xml:space="preserve">. ISBN 5-87954-320-X. 4, </w:t>
      </w:r>
      <w:r>
        <w:rPr>
          <w:rStyle w:val="Strong"/>
        </w:rPr>
        <w:t>2</w:t>
      </w:r>
      <w:r>
        <w:t>(6), 2003, p. 122-133.</w:t>
      </w:r>
    </w:p>
    <w:p w:rsidR="006006F8" w:rsidRDefault="006006F8" w:rsidP="006006F8">
      <w:r>
        <w:t xml:space="preserve">3. </w:t>
      </w:r>
      <w:r>
        <w:rPr>
          <w:rStyle w:val="Strong"/>
        </w:rPr>
        <w:t>B.Grigelionis</w:t>
      </w:r>
      <w:r>
        <w:t xml:space="preserve">, An analogue of Gnedenko´s theorem for stationary diffusions // </w:t>
      </w:r>
      <w:r>
        <w:rPr>
          <w:rStyle w:val="Emphasis"/>
        </w:rPr>
        <w:t>Theory of Stochastic Processes</w:t>
      </w:r>
      <w:r>
        <w:t xml:space="preserve">, </w:t>
      </w:r>
      <w:r>
        <w:rPr>
          <w:rStyle w:val="Strong"/>
        </w:rPr>
        <w:t>8</w:t>
      </w:r>
      <w:r>
        <w:t>(24) Nr.1-2, 2002, p. 119-126.</w:t>
      </w:r>
    </w:p>
    <w:p w:rsidR="006006F8" w:rsidRDefault="006006F8" w:rsidP="006006F8">
      <w:r>
        <w:t xml:space="preserve">4. </w:t>
      </w:r>
      <w:r>
        <w:rPr>
          <w:rStyle w:val="Strong"/>
        </w:rPr>
        <w:t>J.Mačys</w:t>
      </w:r>
      <w:r>
        <w:t xml:space="preserve">, О иррациональности значений тригонометрических функций // </w:t>
      </w:r>
      <w:r>
        <w:rPr>
          <w:rStyle w:val="Emphasis"/>
        </w:rPr>
        <w:t>Математика</w:t>
      </w:r>
      <w:r>
        <w:t xml:space="preserve">. ISSN 1205.  Минск, </w:t>
      </w:r>
      <w:r>
        <w:rPr>
          <w:rStyle w:val="Strong"/>
        </w:rPr>
        <w:t>1</w:t>
      </w:r>
      <w:r>
        <w:t>, 2003, c. 54-64.</w:t>
      </w:r>
    </w:p>
    <w:p w:rsidR="006006F8" w:rsidRDefault="006006F8" w:rsidP="006006F8">
      <w:r>
        <w:t xml:space="preserve">5. Z.Bobinski, A.Swiątek, </w:t>
      </w:r>
      <w:r>
        <w:rPr>
          <w:rStyle w:val="Strong"/>
        </w:rPr>
        <w:t>J.Mačys</w:t>
      </w:r>
      <w:r>
        <w:t>, O liczbach niewymiernych // </w:t>
      </w:r>
      <w:r>
        <w:rPr>
          <w:rStyle w:val="Emphasis"/>
        </w:rPr>
        <w:t xml:space="preserve"> Miniatiury</w:t>
      </w:r>
      <w:r>
        <w:t>. ISBN 83-87329-43-6. Torun, 2003, s. 41-67.</w:t>
      </w:r>
    </w:p>
    <w:p w:rsidR="006006F8" w:rsidRDefault="006006F8" w:rsidP="006006F8">
      <w:r>
        <w:t xml:space="preserve">6. </w:t>
      </w:r>
      <w:r>
        <w:rPr>
          <w:rStyle w:val="Strong"/>
        </w:rPr>
        <w:t>R.Pliuškevičius</w:t>
      </w:r>
      <w:r>
        <w:t xml:space="preserve">. Invertible  infinitary calculus without loop rules for a restricted FTL  // </w:t>
      </w:r>
      <w:r>
        <w:rPr>
          <w:rStyle w:val="Emphasis"/>
        </w:rPr>
        <w:t>Notes of Scientific Seminars of the V.A. Steklov Mathematical Institute.</w:t>
      </w:r>
      <w:r>
        <w:t xml:space="preserve">  ISSN: 0373-2703,  ISSN: 0234-7482. </w:t>
      </w:r>
      <w:r>
        <w:rPr>
          <w:rStyle w:val="Strong"/>
        </w:rPr>
        <w:t>293</w:t>
      </w:r>
      <w:r>
        <w:t>, 2002, p.149-180.</w:t>
      </w:r>
    </w:p>
    <w:p w:rsidR="006006F8" w:rsidRDefault="006006F8" w:rsidP="006006F8">
      <w:r>
        <w:t xml:space="preserve">7. </w:t>
      </w:r>
      <w:r>
        <w:rPr>
          <w:rStyle w:val="Strong"/>
        </w:rPr>
        <w:t>A.Račkauskas</w:t>
      </w:r>
      <w:r>
        <w:t xml:space="preserve">, Ch.Suquet, Testing epidemic changes of infinite dimensional parameters // </w:t>
      </w:r>
      <w:r>
        <w:rPr>
          <w:rStyle w:val="Emphasis"/>
        </w:rPr>
        <w:t>IRMA</w:t>
      </w:r>
      <w:r>
        <w:t xml:space="preserve">, </w:t>
      </w:r>
      <w:r>
        <w:rPr>
          <w:rStyle w:val="Strong"/>
        </w:rPr>
        <w:t>60</w:t>
      </w:r>
      <w:r>
        <w:t>, 2003, p. VIII-1-VIII-22.</w:t>
      </w:r>
    </w:p>
    <w:p w:rsidR="006006F8" w:rsidRDefault="006006F8" w:rsidP="006006F8">
      <w:r>
        <w:lastRenderedPageBreak/>
        <w:t xml:space="preserve">8. </w:t>
      </w:r>
      <w:r>
        <w:rPr>
          <w:rStyle w:val="Strong"/>
        </w:rPr>
        <w:t>A.Račkauskas</w:t>
      </w:r>
      <w:r>
        <w:t xml:space="preserve">, Ch.Suquet, Principe d´invariance holderien pour des tableaux triangulaires de variables aleatoires // </w:t>
      </w:r>
      <w:r>
        <w:rPr>
          <w:rStyle w:val="Emphasis"/>
        </w:rPr>
        <w:t>IRMA</w:t>
      </w:r>
      <w:r>
        <w:t xml:space="preserve">, </w:t>
      </w:r>
      <w:r>
        <w:rPr>
          <w:rStyle w:val="Strong"/>
        </w:rPr>
        <w:t>61</w:t>
      </w:r>
      <w:r>
        <w:t>,  2003, I-1- I-22.</w:t>
      </w:r>
    </w:p>
    <w:p w:rsidR="006006F8" w:rsidRDefault="006006F8" w:rsidP="006006F8">
      <w:r>
        <w:t xml:space="preserve">9. </w:t>
      </w:r>
      <w:r>
        <w:rPr>
          <w:rStyle w:val="Strong"/>
        </w:rPr>
        <w:t>M.Sapagovas</w:t>
      </w:r>
      <w:r>
        <w:t xml:space="preserve">. On stability of the finite difference schemes for a parabolic equations with nonlocal condition.// </w:t>
      </w:r>
      <w:r>
        <w:rPr>
          <w:rStyle w:val="Emphasis"/>
        </w:rPr>
        <w:t>J. Comput. Appl. Math</w:t>
      </w:r>
      <w:r>
        <w:t xml:space="preserve">. ISSN 0868-6912. </w:t>
      </w:r>
      <w:r>
        <w:rPr>
          <w:rStyle w:val="Strong"/>
        </w:rPr>
        <w:t>88</w:t>
      </w:r>
      <w:r>
        <w:t>(1), 2003, p. 89-98.</w:t>
      </w:r>
    </w:p>
    <w:p w:rsidR="006006F8" w:rsidRDefault="006006F8" w:rsidP="006006F8">
      <w:r>
        <w:t xml:space="preserve">10. </w:t>
      </w:r>
      <w:r>
        <w:rPr>
          <w:rStyle w:val="Strong"/>
        </w:rPr>
        <w:t>V.Dagienė</w:t>
      </w:r>
      <w:r>
        <w:t xml:space="preserve">. The model of teaching informatics in Lithuanian comprehensive schools // </w:t>
      </w:r>
      <w:r>
        <w:rPr>
          <w:rStyle w:val="Emphasis"/>
        </w:rPr>
        <w:t>Journal of Research on Computing in Education.</w:t>
      </w:r>
      <w:r>
        <w:t xml:space="preserve"> ISSN 0888-6504, </w:t>
      </w:r>
      <w:r>
        <w:rPr>
          <w:rStyle w:val="Strong"/>
        </w:rPr>
        <w:t>35</w:t>
      </w:r>
      <w:r>
        <w:t>(2), 2002-2003, p. 176-185.</w:t>
      </w:r>
    </w:p>
    <w:p w:rsidR="006006F8" w:rsidRDefault="006006F8" w:rsidP="006006F8">
      <w:r>
        <w:t xml:space="preserve">11. </w:t>
      </w:r>
      <w:r>
        <w:rPr>
          <w:rStyle w:val="Strong"/>
        </w:rPr>
        <w:t>A.Garliauskas</w:t>
      </w:r>
      <w:r>
        <w:t xml:space="preserve">, Neural network  computation of forecast in finance with chaotic aspects // </w:t>
      </w:r>
      <w:r>
        <w:rPr>
          <w:rStyle w:val="Emphasis"/>
        </w:rPr>
        <w:t>Intern. Journal of Computational and Numerical Analysis and Applications</w:t>
      </w:r>
      <w:r>
        <w:t xml:space="preserve">. ISSN:1311-6789.  </w:t>
      </w:r>
      <w:r>
        <w:rPr>
          <w:rStyle w:val="Strong"/>
        </w:rPr>
        <w:t>3</w:t>
      </w:r>
      <w:r>
        <w:t>(3), 2003, p. 263-275.</w:t>
      </w:r>
    </w:p>
    <w:p w:rsidR="006006F8" w:rsidRDefault="006006F8" w:rsidP="006006F8">
      <w:r>
        <w:t xml:space="preserve">12. </w:t>
      </w:r>
      <w:r>
        <w:rPr>
          <w:rStyle w:val="Strong"/>
        </w:rPr>
        <w:t>A.Garliauskas</w:t>
      </w:r>
      <w:r>
        <w:t xml:space="preserve">,  Some aspects neural networks chaos conception. Part 1. Double-Mode Model of Chaos // </w:t>
      </w:r>
      <w:r>
        <w:rPr>
          <w:rStyle w:val="Emphasis"/>
        </w:rPr>
        <w:t>Intern. Journal of Computational and Numerical Analysis and Applications</w:t>
      </w:r>
      <w:r>
        <w:t xml:space="preserve">. ISSN:1311-6789. Vol. 4, </w:t>
      </w:r>
      <w:r>
        <w:rPr>
          <w:rStyle w:val="Strong"/>
        </w:rPr>
        <w:t>1</w:t>
      </w:r>
      <w:r>
        <w:t>, 2003, p.3-19.</w:t>
      </w:r>
    </w:p>
    <w:p w:rsidR="006006F8" w:rsidRDefault="006006F8" w:rsidP="006006F8">
      <w:r>
        <w:t xml:space="preserve">13. </w:t>
      </w:r>
      <w:r>
        <w:rPr>
          <w:rStyle w:val="Strong"/>
        </w:rPr>
        <w:t>A.Garliauskas</w:t>
      </w:r>
      <w:r>
        <w:t xml:space="preserve">, Neural Network  Computation of Forecast in Finance with Chaotic Aspects // </w:t>
      </w:r>
      <w:r>
        <w:rPr>
          <w:rStyle w:val="Emphasis"/>
        </w:rPr>
        <w:t>Intern. Journal of Computational and Numerical Analysis and Applications</w:t>
      </w:r>
      <w:r>
        <w:t xml:space="preserve">. ISSN:1311-6789.  </w:t>
      </w:r>
      <w:r>
        <w:rPr>
          <w:rStyle w:val="Strong"/>
        </w:rPr>
        <w:t>3</w:t>
      </w:r>
      <w:r>
        <w:t>(3), 2003,  p. 263-275.</w:t>
      </w:r>
    </w:p>
    <w:p w:rsidR="006006F8" w:rsidRDefault="006006F8" w:rsidP="006006F8">
      <w:r>
        <w:t xml:space="preserve">14. </w:t>
      </w:r>
      <w:r>
        <w:rPr>
          <w:rStyle w:val="Strong"/>
        </w:rPr>
        <w:t>G.Dzemyda, O.Kurasova, V.Šaltenis, V.Tiešis</w:t>
      </w:r>
      <w:r>
        <w:t xml:space="preserve">. Analysis of the Lithuanian teacher´s databases: Flows and prognosis of teachers and pupil // </w:t>
      </w:r>
      <w:r>
        <w:rPr>
          <w:rStyle w:val="Emphasis"/>
        </w:rPr>
        <w:t>Baltische Studien zur Erziehungs- und Sozialwissenschaft: Bildung im Zeitalter der Informationsgesellschaft</w:t>
      </w:r>
      <w:r>
        <w:t xml:space="preserve">. ISSN 1434-8748. 2003, </w:t>
      </w:r>
      <w:r>
        <w:rPr>
          <w:rStyle w:val="Strong"/>
        </w:rPr>
        <w:t>8</w:t>
      </w:r>
      <w:r>
        <w:t>, p. 213 - 225.</w:t>
      </w:r>
    </w:p>
    <w:p w:rsidR="006006F8" w:rsidRDefault="006006F8" w:rsidP="006006F8">
      <w:r>
        <w:t xml:space="preserve">15. </w:t>
      </w:r>
      <w:r>
        <w:rPr>
          <w:rStyle w:val="Strong"/>
        </w:rPr>
        <w:t>A.Žilinskas</w:t>
      </w:r>
      <w:r>
        <w:t xml:space="preserve">. On the distribution of the distance between two points ia a cube // </w:t>
      </w:r>
      <w:r>
        <w:rPr>
          <w:rStyle w:val="Emphasis"/>
        </w:rPr>
        <w:t>Random Operators and Stochastic Systems</w:t>
      </w:r>
      <w:r>
        <w:t xml:space="preserve">. ISSN0926-6364. </w:t>
      </w:r>
      <w:r>
        <w:rPr>
          <w:rStyle w:val="Strong"/>
        </w:rPr>
        <w:t>11</w:t>
      </w:r>
      <w:r>
        <w:t>(1), 2003, p. 21-24.</w:t>
      </w:r>
    </w:p>
    <w:p w:rsidR="006006F8" w:rsidRDefault="006006F8" w:rsidP="006006F8">
      <w:r>
        <w:t> </w:t>
      </w:r>
    </w:p>
    <w:p w:rsidR="006006F8" w:rsidRDefault="006006F8" w:rsidP="006006F8">
      <w:r>
        <w:t>4. Spausdinti tarptautinių mokslinių konferencijų pranešimai (ne tezės)</w:t>
      </w:r>
    </w:p>
    <w:p w:rsidR="006006F8" w:rsidRDefault="006006F8" w:rsidP="006006F8">
      <w:r>
        <w:t xml:space="preserve">1. </w:t>
      </w:r>
      <w:r>
        <w:rPr>
          <w:rStyle w:val="Strong"/>
        </w:rPr>
        <w:t>R.Pliuškevičius,  A.Pliuškevičiene</w:t>
      </w:r>
      <w:r>
        <w:t xml:space="preserve">. Decision procedure for a fragment of FTL with equality //In:  </w:t>
      </w:r>
      <w:r>
        <w:rPr>
          <w:rStyle w:val="Emphasis"/>
        </w:rPr>
        <w:t>Cialdea Mayer, F.Pirri (Eds.), TABLEAUX 2003, Position pa pers and tutorials. Technical report RT-DIA-80-2003</w:t>
      </w:r>
      <w:r>
        <w:t>, Dipartimento di Informaticae Auto- mazione  Universita degli Studi di Roma TreM. ISBN 88-7999-5480. 2003, p. 55-67.</w:t>
      </w:r>
    </w:p>
    <w:p w:rsidR="006006F8" w:rsidRDefault="006006F8" w:rsidP="006006F8">
      <w:r>
        <w:t xml:space="preserve">2. </w:t>
      </w:r>
      <w:r>
        <w:rPr>
          <w:rStyle w:val="Strong"/>
        </w:rPr>
        <w:t>D.Krapavickaitė, A.Plikusas</w:t>
      </w:r>
      <w:r>
        <w:t xml:space="preserve">. Some estimates of the ratio // In: </w:t>
      </w:r>
      <w:r>
        <w:rPr>
          <w:rStyle w:val="Emphasis"/>
        </w:rPr>
        <w:t>Workshop on Survey sampling theory and methodology.</w:t>
      </w:r>
      <w:r>
        <w:t xml:space="preserve"> ISBN 9986-589-98-3. Statistics Lithuania, Vilnius, 2003, p.26-32.</w:t>
      </w:r>
    </w:p>
    <w:p w:rsidR="006006F8" w:rsidRDefault="006006F8" w:rsidP="006006F8">
      <w:r>
        <w:t xml:space="preserve">3. </w:t>
      </w:r>
      <w:r>
        <w:rPr>
          <w:rStyle w:val="Strong"/>
        </w:rPr>
        <w:t>D.Krapavickaitė</w:t>
      </w:r>
      <w:r>
        <w:t xml:space="preserve">. Small area estimation in household budget survey  //In: </w:t>
      </w:r>
      <w:r>
        <w:rPr>
          <w:rStyle w:val="Emphasis"/>
        </w:rPr>
        <w:t>Workshop on Survey sampling theory and methodology</w:t>
      </w:r>
      <w:r>
        <w:t>. ISBN 9986-589-98-3. Statistics Lithuania, Vilnius, 2003, p. 86-89.</w:t>
      </w:r>
    </w:p>
    <w:p w:rsidR="006006F8" w:rsidRDefault="006006F8" w:rsidP="006006F8">
      <w:r>
        <w:t xml:space="preserve">4. </w:t>
      </w:r>
      <w:r>
        <w:rPr>
          <w:rStyle w:val="Strong"/>
        </w:rPr>
        <w:t>M.Radavičius</w:t>
      </w:r>
      <w:r>
        <w:t xml:space="preserve">. Effect of nonresponse in Lithuanian travelers´ survey  // In: </w:t>
      </w:r>
      <w:r>
        <w:rPr>
          <w:rStyle w:val="Emphasis"/>
        </w:rPr>
        <w:t>Workshop on survey sampling theory and methodology</w:t>
      </w:r>
      <w:r>
        <w:t>. ISBN 9986-589-98-3. Vilnius, Statistics Lithuania, 2003, p.119-120.</w:t>
      </w:r>
    </w:p>
    <w:p w:rsidR="006006F8" w:rsidRDefault="006006F8" w:rsidP="006006F8">
      <w:r>
        <w:t xml:space="preserve">5. </w:t>
      </w:r>
      <w:r>
        <w:rPr>
          <w:rStyle w:val="Strong"/>
        </w:rPr>
        <w:t>V.Dagiene</w:t>
      </w:r>
      <w:r>
        <w:t xml:space="preserve">. A set of Logo problems for teaching algorithms // In: </w:t>
      </w:r>
      <w:r>
        <w:rPr>
          <w:rStyle w:val="Emphasis"/>
        </w:rPr>
        <w:t>Proceedings of the 9th European Logo Conference EUROLOGO'03</w:t>
      </w:r>
      <w:r>
        <w:t>, Porto, August 27-30, 2003. ISBN 972-8336-16-0. ONOTINFOR-Portugal, 2003, p. 168-177.</w:t>
      </w:r>
    </w:p>
    <w:p w:rsidR="006006F8" w:rsidRDefault="006006F8" w:rsidP="006006F8">
      <w:r>
        <w:t xml:space="preserve">6. </w:t>
      </w:r>
      <w:r>
        <w:rPr>
          <w:rStyle w:val="Strong"/>
        </w:rPr>
        <w:t>V.Dagiene</w:t>
      </w:r>
      <w:r>
        <w:t xml:space="preserve">. Focus on the Pedagogical dimension in ICT Literacy for Teachers // In: </w:t>
      </w:r>
      <w:r>
        <w:rPr>
          <w:rStyle w:val="Emphasis"/>
        </w:rPr>
        <w:t>IFIP-Melbourne Conference: ICT and the Teacher of the Future</w:t>
      </w:r>
      <w:r>
        <w:t>, January 21-27, 2003. ISSN 1445-1336, ISBN 1-920682-02-3, Flinders Press, 23, 2003, p. 27-29.</w:t>
      </w:r>
    </w:p>
    <w:p w:rsidR="006006F8" w:rsidRDefault="006006F8" w:rsidP="006006F8">
      <w:r>
        <w:t xml:space="preserve">7. </w:t>
      </w:r>
      <w:r>
        <w:rPr>
          <w:rStyle w:val="Strong"/>
        </w:rPr>
        <w:t>V.Dagiene, G.Grigas</w:t>
      </w:r>
      <w:r>
        <w:t xml:space="preserve">. Electronic mail competitions: Learning by media // In: </w:t>
      </w:r>
      <w:r>
        <w:rPr>
          <w:rStyle w:val="Emphasis"/>
        </w:rPr>
        <w:t>IFIP TC3/WG 3.1 Working Conference on ICT</w:t>
      </w:r>
      <w:r>
        <w:t xml:space="preserve">, Kluwer Academic Pub., 2003, p. </w:t>
      </w:r>
    </w:p>
    <w:p w:rsidR="006006F8" w:rsidRDefault="006006F8" w:rsidP="006006F8">
      <w:r>
        <w:lastRenderedPageBreak/>
        <w:t xml:space="preserve">8. </w:t>
      </w:r>
      <w:r>
        <w:rPr>
          <w:rStyle w:val="Strong"/>
        </w:rPr>
        <w:t>G.Dzemyda, V.Šaltenis, V.Tiešis</w:t>
      </w:r>
      <w:r>
        <w:t xml:space="preserve">. Knowledge based decision support in the state education policy // In: </w:t>
      </w:r>
      <w:r>
        <w:rPr>
          <w:rStyle w:val="Emphasis"/>
        </w:rPr>
        <w:t>Modelling and simulation of business systems MOSIBUS20</w:t>
      </w:r>
      <w:r>
        <w:t>. ISBN 9955-09-420-6. Kaunas, KTU Press ,,Technologija´´, 2003, p. 10-14.</w:t>
      </w:r>
    </w:p>
    <w:p w:rsidR="006006F8" w:rsidRDefault="006006F8" w:rsidP="006006F8">
      <w:r>
        <w:t xml:space="preserve">9. M.Burinskiene, </w:t>
      </w:r>
      <w:r>
        <w:rPr>
          <w:rStyle w:val="Strong"/>
        </w:rPr>
        <w:t>D.Dzemydiene</w:t>
      </w:r>
      <w:r>
        <w:t xml:space="preserve">, V.Rudzkiene. An Approach for Recognition of Significant Factors for Sustainable Development Strategies // In: H. Pranevicius at al (Eds.), </w:t>
      </w:r>
      <w:r>
        <w:rPr>
          <w:rStyle w:val="Emphasis"/>
        </w:rPr>
        <w:t>Proc. of Intern. Conference "Modelling and Simulation of Business Systems"</w:t>
      </w:r>
      <w:r>
        <w:t>. ISBN 9955-09-420-6. Kaunas, KTU Press  ,,Technologija´´, 2003, p. 90-96.</w:t>
      </w:r>
    </w:p>
    <w:p w:rsidR="006006F8" w:rsidRDefault="006006F8" w:rsidP="006006F8">
      <w:r>
        <w:t xml:space="preserve">10. </w:t>
      </w:r>
      <w:r>
        <w:rPr>
          <w:rStyle w:val="Strong"/>
        </w:rPr>
        <w:t>D.Dzemydiene</w:t>
      </w:r>
      <w:r>
        <w:t xml:space="preserve">, R.Naujikiene, Structural Analysis of Legal Environment Protection Information in the Estimation of Pollution Factors // In: H. Pranevicius at al (Eds.). </w:t>
      </w:r>
      <w:r>
        <w:rPr>
          <w:rStyle w:val="Emphasis"/>
        </w:rPr>
        <w:t>Proc .of Intern. Conference "Modelling and Simulation of Business Systems".</w:t>
      </w:r>
      <w:r>
        <w:t xml:space="preserve"> ISBN 9955-09-420-6. Kaunas, KTU Press  ,,Technologija´´, 2003, p. 324- 328.</w:t>
      </w:r>
    </w:p>
    <w:p w:rsidR="006006F8" w:rsidRDefault="006006F8" w:rsidP="006006F8">
      <w:r>
        <w:t xml:space="preserve">11. </w:t>
      </w:r>
      <w:r>
        <w:rPr>
          <w:rStyle w:val="Strong"/>
        </w:rPr>
        <w:t>J.Mockus</w:t>
      </w:r>
      <w:r>
        <w:t xml:space="preserve">. Development and investigation of a system for distance graduate studies and research cooperation in the internet evironment; applications in Lithuanian uni- versities // In: </w:t>
      </w:r>
      <w:r>
        <w:rPr>
          <w:rStyle w:val="Emphasis"/>
        </w:rPr>
        <w:t>Proc. of Intern. Conference "Modelling and Simulation of Business Systems".</w:t>
      </w:r>
      <w:r>
        <w:t xml:space="preserve"> ISBN 9955-09-420-6. Kaunas, KTU: ,,Technologija´´, 2003, p. 374-376.</w:t>
      </w:r>
    </w:p>
    <w:p w:rsidR="006006F8" w:rsidRDefault="006006F8" w:rsidP="006006F8">
      <w:r>
        <w:t xml:space="preserve">12. </w:t>
      </w:r>
      <w:r>
        <w:rPr>
          <w:rStyle w:val="Strong"/>
        </w:rPr>
        <w:t>A.Calvin, A.Žilinskas</w:t>
      </w:r>
      <w:r>
        <w:t xml:space="preserve">. On global optimization in the presence of noise // In: </w:t>
      </w:r>
      <w:r>
        <w:rPr>
          <w:rStyle w:val="Emphasis"/>
        </w:rPr>
        <w:t>Proc .of Intern. Conference "Modelling and Simulation of Business Systems".</w:t>
      </w:r>
      <w:r>
        <w:t xml:space="preserve"> ISBN 9955-09-420-6. Kaunas, KTU: ,,Technologija´´, 2003, p. 7-9.</w:t>
      </w:r>
    </w:p>
    <w:p w:rsidR="006006F8" w:rsidRDefault="006006F8" w:rsidP="006006F8">
      <w:r>
        <w:t xml:space="preserve">13. </w:t>
      </w:r>
      <w:r>
        <w:rPr>
          <w:rStyle w:val="Strong"/>
        </w:rPr>
        <w:t>N.Kligienė</w:t>
      </w:r>
      <w:r>
        <w:t xml:space="preserve">, New Means to Preserving and Safeguarding a Cultural Heritage in Digital Space // In: </w:t>
      </w:r>
      <w:r>
        <w:rPr>
          <w:rStyle w:val="Emphasis"/>
        </w:rPr>
        <w:t>INFORUM 2003, The 9</w:t>
      </w:r>
      <w:r>
        <w:rPr>
          <w:rStyle w:val="Emphasis"/>
          <w:vertAlign w:val="superscript"/>
        </w:rPr>
        <w:t>th</w:t>
      </w:r>
      <w:r>
        <w:rPr>
          <w:rStyle w:val="Emphasis"/>
        </w:rPr>
        <w:t xml:space="preserve"> Annual Conference on Professional Information Resources</w:t>
      </w:r>
      <w:r>
        <w:t>, May 27-29, 2003, 6 psl.</w:t>
      </w:r>
    </w:p>
    <w:p w:rsidR="006006F8" w:rsidRDefault="006006F8" w:rsidP="006006F8">
      <w:r>
        <w:t xml:space="preserve">14. </w:t>
      </w:r>
      <w:r>
        <w:rPr>
          <w:rStyle w:val="Strong"/>
        </w:rPr>
        <w:t>N.Kligienė</w:t>
      </w:r>
      <w:r>
        <w:t xml:space="preserve">, Experience and Future Plans in Creating an Interactive Public Policy in Lithuania // In: </w:t>
      </w:r>
      <w:r>
        <w:rPr>
          <w:rStyle w:val="Emphasis"/>
        </w:rPr>
        <w:t>LORIS -ISSS 2003 Conference on Local and Regional Information Society</w:t>
      </w:r>
      <w:r>
        <w:t>, March 24-25, 2003, Hradec Kralove, p. 77-81.</w:t>
      </w:r>
    </w:p>
    <w:p w:rsidR="006006F8" w:rsidRDefault="006006F8" w:rsidP="006006F8">
      <w:r>
        <w:t xml:space="preserve">15. </w:t>
      </w:r>
      <w:r>
        <w:rPr>
          <w:rStyle w:val="Strong"/>
        </w:rPr>
        <w:t>R.Pupeikis</w:t>
      </w:r>
      <w:r>
        <w:t xml:space="preserve">, Š.Paulikas, D.Navakauskas. On input restoration by closed-loop observations // In: </w:t>
      </w:r>
      <w:r>
        <w:rPr>
          <w:rStyle w:val="Emphasis"/>
        </w:rPr>
        <w:t>Proc. of the 16th European Conference on Circuit Theory and Design.I</w:t>
      </w:r>
      <w:r>
        <w:t>,  ISBN 83-88309-95-1. Krakov, Poland 2003,  p. 54 -57.</w:t>
      </w:r>
    </w:p>
    <w:p w:rsidR="006006F8" w:rsidRDefault="006006F8" w:rsidP="006006F8">
      <w:r>
        <w:t xml:space="preserve">16. </w:t>
      </w:r>
      <w:r>
        <w:rPr>
          <w:rStyle w:val="Strong"/>
        </w:rPr>
        <w:t>S.Raudys</w:t>
      </w:r>
      <w:r>
        <w:t xml:space="preserve">. On the universality of the single-layer perceptron model // L. Rutkowski, J.Kasprzyk (Eds.), </w:t>
      </w:r>
      <w:r>
        <w:rPr>
          <w:rStyle w:val="Emphasis"/>
        </w:rPr>
        <w:t>Neural Networks and Soft Computing, Proc. of the 6th Intern. Conf. on Neural Networks and Soft Computing</w:t>
      </w:r>
      <w:r>
        <w:t>, Zakopane, Poland, June 11-15,2002. ISSN:1615-3871, ISBN:3-7908-0005-8. Physica-Verlag (Springer), 2003, p. 79-86.</w:t>
      </w:r>
    </w:p>
    <w:p w:rsidR="006006F8" w:rsidRDefault="006006F8" w:rsidP="006006F8">
      <w:r>
        <w:t xml:space="preserve">17. </w:t>
      </w:r>
      <w:r>
        <w:rPr>
          <w:rStyle w:val="Strong"/>
        </w:rPr>
        <w:t>S.Raudys,</w:t>
      </w:r>
      <w:r>
        <w:t xml:space="preserve"> M.Tamošiunaite. Neural network based investigation of high frequency components of the ECG // In: L. Rutkowski, J. Kasprzyk (Eds.), </w:t>
      </w:r>
      <w:r>
        <w:rPr>
          <w:rStyle w:val="Emphasis"/>
        </w:rPr>
        <w:t>Neural Networks and Soft Computing, Proc. ot the 6th Intern. Conference on Neural Networks and Soft Computing</w:t>
      </w:r>
      <w:r>
        <w:t>, Zakopane, Poland, June 11-15, 2002. ISSN:1615-3871, ISBN:3-7908-0005-8.  Physica-Verlag (Springer), 2003, p. 492-497.</w:t>
      </w:r>
    </w:p>
    <w:p w:rsidR="006006F8" w:rsidRDefault="006006F8" w:rsidP="006006F8">
      <w:r>
        <w:t xml:space="preserve">18*. K.Jacobsen, </w:t>
      </w:r>
      <w:r>
        <w:rPr>
          <w:rStyle w:val="Strong"/>
        </w:rPr>
        <w:t>S.Maskeliunas</w:t>
      </w:r>
      <w:r>
        <w:t xml:space="preserve">, Web service-based information system of water resource management // In: </w:t>
      </w:r>
      <w:r>
        <w:rPr>
          <w:rStyle w:val="Emphasis"/>
        </w:rPr>
        <w:t>Software &amp; Systems Engineering and Their Applications, Proc. of 16th Intern. Conference ICSSEA 2003</w:t>
      </w:r>
      <w:r>
        <w:t xml:space="preserve">, December 2-4, 2003, Paris, France. ISSN 1637-5033. </w:t>
      </w:r>
      <w:r>
        <w:rPr>
          <w:rStyle w:val="Strong"/>
        </w:rPr>
        <w:t>5</w:t>
      </w:r>
      <w:r>
        <w:t xml:space="preserve">, 2003, p. </w:t>
      </w:r>
    </w:p>
    <w:p w:rsidR="006006F8" w:rsidRDefault="006006F8" w:rsidP="006006F8">
      <w:r>
        <w:t xml:space="preserve">19. </w:t>
      </w:r>
      <w:r>
        <w:rPr>
          <w:rStyle w:val="Strong"/>
        </w:rPr>
        <w:t>S.Minkevičius, S.Steišūnas</w:t>
      </w:r>
      <w:r>
        <w:t xml:space="preserve">, On the law of the iterated logarithm for the departure process in multiphase queues //  </w:t>
      </w:r>
      <w:r>
        <w:rPr>
          <w:rStyle w:val="Emphasis"/>
        </w:rPr>
        <w:t>Proc. of the Intern. Conference "Modern Mathema- tical Methods of Analysis and Optimization of Telecommunication Networks",</w:t>
      </w:r>
      <w:r>
        <w:t xml:space="preserve"> September 23-25, 2003, Gomel. ISBN 985-485-017-X.  Мinsk, BSU, 2003, с. 182-186.</w:t>
      </w:r>
    </w:p>
    <w:p w:rsidR="006006F8" w:rsidRDefault="006006F8" w:rsidP="006006F8">
      <w:r>
        <w:t xml:space="preserve">20. </w:t>
      </w:r>
      <w:r>
        <w:rPr>
          <w:rStyle w:val="Strong"/>
        </w:rPr>
        <w:t>L.Sakalauskas, A.Kabašinskas</w:t>
      </w:r>
      <w:r>
        <w:t xml:space="preserve">. On stock portfolio simulation and optimization  // In: H. Pranevicius at al (Eds.),  </w:t>
      </w:r>
      <w:r>
        <w:rPr>
          <w:rStyle w:val="Emphasis"/>
        </w:rPr>
        <w:t>Proc .of Intern. Conference "Modelling and Simula- tion of Business Systems".</w:t>
      </w:r>
      <w:r>
        <w:t xml:space="preserve"> ISBN 9955-09-420-6. Kaunas, KTU Press  ,,Technologija´´, 2003, p. 232-234.</w:t>
      </w:r>
    </w:p>
    <w:p w:rsidR="006006F8" w:rsidRDefault="006006F8" w:rsidP="006006F8">
      <w:r>
        <w:lastRenderedPageBreak/>
        <w:t xml:space="preserve">21. </w:t>
      </w:r>
      <w:r>
        <w:rPr>
          <w:rStyle w:val="Strong"/>
        </w:rPr>
        <w:t>S.Minkevičius, S.Steišūnas</w:t>
      </w:r>
      <w:r>
        <w:t xml:space="preserve">, On the law of the iterated logarithm for the departure process in multiphase queues //  </w:t>
      </w:r>
      <w:r>
        <w:rPr>
          <w:rStyle w:val="Emphasis"/>
        </w:rPr>
        <w:t>Proc. of the Intern. Conference "Modern Mathema- tical Methods of Analysis and Optimization of Telecommunication Networks</w:t>
      </w:r>
      <w:r>
        <w:t>", September 23-25, 2003, Gomel. ISBN 985-485-017-X. Minsk, BSU, 2003, с. 182-186.</w:t>
      </w:r>
    </w:p>
    <w:p w:rsidR="006006F8" w:rsidRDefault="006006F8" w:rsidP="006006F8">
      <w:r>
        <w:t xml:space="preserve">22*. </w:t>
      </w:r>
      <w:r>
        <w:rPr>
          <w:rStyle w:val="Strong"/>
        </w:rPr>
        <w:t>A.Caplinskas.</w:t>
      </w:r>
      <w:r>
        <w:t xml:space="preserve"> An Ontology-based Approach to Enterprise Engineering // </w:t>
      </w:r>
      <w:r>
        <w:rPr>
          <w:rStyle w:val="Emphasis"/>
        </w:rPr>
        <w:t>Proc. of the Workshop On Emerging Database Research in Eastern Europe, 29th Intern. Conference on Very Large Data Bases</w:t>
      </w:r>
      <w:r>
        <w:t xml:space="preserve">, September 9 - 12, Berlin. ISBN ??? Germany, Cottbus University, 2003, p. </w:t>
      </w:r>
    </w:p>
    <w:p w:rsidR="006006F8" w:rsidRDefault="006006F8" w:rsidP="006006F8">
      <w:r>
        <w:t xml:space="preserve">23. </w:t>
      </w:r>
      <w:r>
        <w:rPr>
          <w:rStyle w:val="Strong"/>
        </w:rPr>
        <w:t>L.Markauskaitė</w:t>
      </w:r>
      <w:r>
        <w:t xml:space="preserve">. Rationales of Asymmetric Regulation in Telecommunications Market: Analysis of the European Union Legislation // In: </w:t>
      </w:r>
      <w:r>
        <w:rPr>
          <w:rStyle w:val="Emphasis"/>
        </w:rPr>
        <w:t>Intern .Scientific Con- ference Proceedings "European Union - 2004: Challenges, Processes and European Studies. I".</w:t>
      </w:r>
      <w:r>
        <w:t xml:space="preserve"> ISBN 9955-09-409-5., Kaunas, KTU: Technologija, 2003, p. 104-110. </w:t>
      </w:r>
    </w:p>
    <w:p w:rsidR="006006F8" w:rsidRDefault="006006F8" w:rsidP="006006F8">
      <w:r>
        <w:t> </w:t>
      </w:r>
    </w:p>
    <w:p w:rsidR="006006F8" w:rsidRDefault="006006F8" w:rsidP="006006F8">
      <w:r>
        <w:t xml:space="preserve">5. Kitų svarbesnių mokslinių straipsnių sąrašas </w:t>
      </w:r>
    </w:p>
    <w:p w:rsidR="006006F8" w:rsidRDefault="006006F8" w:rsidP="006006F8">
      <w:r>
        <w:t xml:space="preserve">1. </w:t>
      </w:r>
      <w:r>
        <w:rPr>
          <w:rStyle w:val="Strong"/>
        </w:rPr>
        <w:t>J.Mačys</w:t>
      </w:r>
      <w:r>
        <w:t xml:space="preserve">, Analizinių funkcijų reikšmių iracionalumo klausimu // </w:t>
      </w:r>
      <w:r>
        <w:rPr>
          <w:rStyle w:val="Emphasis"/>
        </w:rPr>
        <w:t>Konferencijos Matematika ir jos dėstymas darbai.</w:t>
      </w:r>
      <w:r>
        <w:t xml:space="preserve"> 2003 04 10-11. ISBN 9955-09-394-3. KTU, Kaunas,  p. 9-14.</w:t>
      </w:r>
    </w:p>
    <w:p w:rsidR="006006F8" w:rsidRDefault="006006F8" w:rsidP="006006F8">
      <w:r>
        <w:t xml:space="preserve">2. </w:t>
      </w:r>
      <w:r>
        <w:rPr>
          <w:rStyle w:val="Strong"/>
        </w:rPr>
        <w:t>S.Norvidas</w:t>
      </w:r>
      <w:r>
        <w:t xml:space="preserve">, Extreme points of the unit ball in Bernstein spaces // </w:t>
      </w:r>
      <w:r>
        <w:rPr>
          <w:rStyle w:val="Emphasis"/>
        </w:rPr>
        <w:t>Preprintas 2003-23</w:t>
      </w:r>
      <w:r>
        <w:t>, VU, MII, 2003, 1-6.</w:t>
      </w:r>
    </w:p>
    <w:p w:rsidR="006006F8" w:rsidRDefault="006006F8" w:rsidP="006006F8">
      <w:r>
        <w:t xml:space="preserve">3. </w:t>
      </w:r>
      <w:r>
        <w:rPr>
          <w:rStyle w:val="Strong"/>
        </w:rPr>
        <w:t>D.Krapavickaitė</w:t>
      </w:r>
      <w:r>
        <w:t xml:space="preserve">. Priklausomų duomenų analizė specializuotomis kompiuterinėmis programomis // </w:t>
      </w:r>
      <w:r>
        <w:rPr>
          <w:rStyle w:val="Emphasis"/>
        </w:rPr>
        <w:t>Lietuvos statistikos darbai.</w:t>
      </w:r>
      <w:r>
        <w:t xml:space="preserve"> ISSN 1392-642X.  2002-2003 (40), p. 49-56.</w:t>
      </w:r>
    </w:p>
    <w:p w:rsidR="006006F8" w:rsidRDefault="006006F8" w:rsidP="006006F8">
      <w:r>
        <w:t xml:space="preserve">4. </w:t>
      </w:r>
      <w:r>
        <w:rPr>
          <w:rStyle w:val="Strong"/>
        </w:rPr>
        <w:t>A. Baskas</w:t>
      </w:r>
      <w:r>
        <w:t xml:space="preserve">. Elektroninio mokymosi iššūkiai mokymui // </w:t>
      </w:r>
      <w:r>
        <w:rPr>
          <w:rStyle w:val="Emphasis"/>
        </w:rPr>
        <w:t>Tarptautinės konferencijos TELDA´ 03 ,,Informacinėmis technologijomis grįstas mokymasis skaitmeniniame amžiuje darbai´´</w:t>
      </w:r>
      <w:r>
        <w:t>. ISBN 9955-09-421-4. Kaunas, Technologija,  2003, p. 129-131.</w:t>
      </w:r>
    </w:p>
    <w:p w:rsidR="006006F8" w:rsidRDefault="006006F8" w:rsidP="006006F8">
      <w:r>
        <w:t xml:space="preserve">5. </w:t>
      </w:r>
      <w:r>
        <w:rPr>
          <w:rStyle w:val="Strong"/>
        </w:rPr>
        <w:t>A.Baskas</w:t>
      </w:r>
      <w:r>
        <w:t xml:space="preserve">. Dirbtinio proto įtaka mokymui // </w:t>
      </w:r>
      <w:r>
        <w:rPr>
          <w:rStyle w:val="Emphasis"/>
        </w:rPr>
        <w:t>Kompiuterininkų dienos - 2003.</w:t>
      </w:r>
      <w:r>
        <w:t xml:space="preserve"> </w:t>
      </w:r>
      <w:r>
        <w:rPr>
          <w:rStyle w:val="Emphasis"/>
        </w:rPr>
        <w:t>11-osios mokslinės kompiuterininkų konferencijos darbai</w:t>
      </w:r>
      <w:r>
        <w:t>, Vilnius, 2003, p. 285-291.</w:t>
      </w:r>
    </w:p>
    <w:p w:rsidR="006006F8" w:rsidRDefault="006006F8" w:rsidP="006006F8">
      <w:r>
        <w:t xml:space="preserve">6. </w:t>
      </w:r>
      <w:r>
        <w:rPr>
          <w:rStyle w:val="Strong"/>
        </w:rPr>
        <w:t>A.Baskas</w:t>
      </w:r>
      <w:r>
        <w:t xml:space="preserve">. Mokymasis IT amžiuje // </w:t>
      </w:r>
      <w:r>
        <w:rPr>
          <w:rStyle w:val="Emphasis"/>
        </w:rPr>
        <w:t>Informacinės technologijos 2003. Konferencijos pranešimų medžiaga</w:t>
      </w:r>
      <w:r>
        <w:t xml:space="preserve">. ISBN 9955-09-335-8. Kaunas, Technologija,  2003, p. 20-21. </w:t>
      </w:r>
    </w:p>
    <w:p w:rsidR="006006F8" w:rsidRDefault="006006F8" w:rsidP="006006F8">
      <w:r>
        <w:t xml:space="preserve">7. </w:t>
      </w:r>
      <w:r>
        <w:rPr>
          <w:rStyle w:val="Strong"/>
        </w:rPr>
        <w:t>A.Baskas</w:t>
      </w:r>
      <w:r>
        <w:t xml:space="preserve">. IT lygiai mokyme ir OECD patarimai // </w:t>
      </w:r>
      <w:r>
        <w:rPr>
          <w:rStyle w:val="Emphasis"/>
        </w:rPr>
        <w:t>Informacinės technologijos 2003. Konferencijos pranešimų medžiaga.</w:t>
      </w:r>
      <w:r>
        <w:t xml:space="preserve"> ISBN 9955-09-335-8. Kaunas, Technologija,  2003, p. 1 - 4.</w:t>
      </w:r>
    </w:p>
    <w:p w:rsidR="006006F8" w:rsidRDefault="006006F8" w:rsidP="006006F8">
      <w:r>
        <w:t xml:space="preserve">8. </w:t>
      </w:r>
      <w:r>
        <w:rPr>
          <w:rStyle w:val="Strong"/>
        </w:rPr>
        <w:t>D.Dzemydienė</w:t>
      </w:r>
      <w:r>
        <w:t xml:space="preserve">, V.Rudzkienė. Lietuvos ir ES šalių informacinių technologijų plėtros rodiklių daugiamatė analizė ir prognozė // </w:t>
      </w:r>
      <w:r>
        <w:rPr>
          <w:rStyle w:val="Emphasis"/>
        </w:rPr>
        <w:t>Informacinės technologijos 2003. Konferencijos pranešimų medžiaga</w:t>
      </w:r>
      <w:r>
        <w:t xml:space="preserve">. ISBN 9955-09-335-8. Kaunas, Technologija, 2003, p. 11 -17. </w:t>
      </w:r>
    </w:p>
    <w:p w:rsidR="006006F8" w:rsidRDefault="006006F8" w:rsidP="006006F8">
      <w:r>
        <w:t xml:space="preserve">9. </w:t>
      </w:r>
      <w:r>
        <w:rPr>
          <w:rStyle w:val="Strong"/>
        </w:rPr>
        <w:t>D.Dzemydienė</w:t>
      </w:r>
      <w:r>
        <w:t xml:space="preserve">. Informacinių valdymo sistemų intelektualizavimo metodai// </w:t>
      </w:r>
      <w:r>
        <w:rPr>
          <w:rStyle w:val="Emphasis"/>
        </w:rPr>
        <w:t>Informacinės technologijos 2003. Konferencijos pranešimų medžiaga.</w:t>
      </w:r>
      <w:r>
        <w:t xml:space="preserve"> ISBN 9955-09-335-8. Kaunas, Technologija, 2003, p. 5 - 10. </w:t>
      </w:r>
    </w:p>
    <w:p w:rsidR="006006F8" w:rsidRDefault="006006F8" w:rsidP="006006F8">
      <w:r>
        <w:t xml:space="preserve">10. </w:t>
      </w:r>
      <w:r>
        <w:rPr>
          <w:rStyle w:val="Strong"/>
        </w:rPr>
        <w:t>G.Dzemyda, O.Kurasova.</w:t>
      </w:r>
      <w:r>
        <w:t xml:space="preserve"> Daugiamačių duomenų vizualizavimo Sammono algoritmu tyrimas // </w:t>
      </w:r>
      <w:r>
        <w:rPr>
          <w:rStyle w:val="Emphasis"/>
        </w:rPr>
        <w:t>Informacinės Technologijos 2003. Konferencijos pranešimų medžiaga.</w:t>
      </w:r>
      <w:r>
        <w:t xml:space="preserve"> ISBN 9955-09-335-8. Kaunas, Technologija, 2003, p. 389-394.</w:t>
      </w:r>
    </w:p>
    <w:p w:rsidR="006006F8" w:rsidRDefault="006006F8" w:rsidP="006006F8">
      <w:r>
        <w:t xml:space="preserve">11. </w:t>
      </w:r>
      <w:r>
        <w:rPr>
          <w:rStyle w:val="Strong"/>
        </w:rPr>
        <w:t>J.Gasperovič, A.Čaplinskas</w:t>
      </w:r>
      <w:r>
        <w:t xml:space="preserve">. Informacinių sistemų specifikavimo kalbų kokybės vertinimo problema // </w:t>
      </w:r>
      <w:r>
        <w:rPr>
          <w:rStyle w:val="Emphasis"/>
        </w:rPr>
        <w:t>Informacinės technologijos 2003. Konferencijos pranešimų medžiaga</w:t>
      </w:r>
      <w:r>
        <w:t>. ISBN 9955-09-335-8. Kaunas, Technologija,  2003, p. 1 - 10</w:t>
      </w:r>
    </w:p>
    <w:p w:rsidR="006006F8" w:rsidRDefault="006006F8" w:rsidP="006006F8">
      <w:r>
        <w:t xml:space="preserve">12. </w:t>
      </w:r>
      <w:r>
        <w:rPr>
          <w:rStyle w:val="Strong"/>
        </w:rPr>
        <w:t>G.Grigas</w:t>
      </w:r>
      <w:r>
        <w:t xml:space="preserve">. Interneto programų paketo lietuvinimo patirtis // </w:t>
      </w:r>
      <w:r>
        <w:rPr>
          <w:rStyle w:val="Emphasis"/>
        </w:rPr>
        <w:t>Informacinės technologijos 2003, Konferencijos pranešimų medžiaga</w:t>
      </w:r>
      <w:r>
        <w:t>, ISBN 9955-09-335-8, Kaunas: Technologija, 2003 m. sausio 28-29 d., p. I-(15-21).</w:t>
      </w:r>
    </w:p>
    <w:p w:rsidR="006006F8" w:rsidRDefault="006006F8" w:rsidP="006006F8">
      <w:r>
        <w:t xml:space="preserve">13. </w:t>
      </w:r>
      <w:r>
        <w:rPr>
          <w:rStyle w:val="Strong"/>
        </w:rPr>
        <w:t>T.Jevsikova</w:t>
      </w:r>
      <w:r>
        <w:t xml:space="preserve">. Programų adaptavimas lietuviškai lokalei // </w:t>
      </w:r>
      <w:r>
        <w:rPr>
          <w:rStyle w:val="Emphasis"/>
        </w:rPr>
        <w:t>Informacinės technologijos 2003, Konferencijos pranešimų medžiaga</w:t>
      </w:r>
      <w:r>
        <w:t>, ISBN 9955-09-335-8, Kaunas: Technologija, 2003, p. I-(8-14).</w:t>
      </w:r>
    </w:p>
    <w:p w:rsidR="006006F8" w:rsidRDefault="006006F8" w:rsidP="006006F8">
      <w:r>
        <w:lastRenderedPageBreak/>
        <w:t xml:space="preserve">14. </w:t>
      </w:r>
      <w:r>
        <w:rPr>
          <w:rStyle w:val="Strong"/>
        </w:rPr>
        <w:t>A.Lupeikienė</w:t>
      </w:r>
      <w:r>
        <w:t xml:space="preserve">, O. Vasilecas. Mobilių informacinių sistemų kūrimo ypatumai // </w:t>
      </w:r>
      <w:r>
        <w:rPr>
          <w:rStyle w:val="Emphasis"/>
        </w:rPr>
        <w:t>Informacinės technologijos 2003. Konferencijos pranešimų medžiaga</w:t>
      </w:r>
      <w:r>
        <w:t>. ISBN 9955-09-335-8. Kaunas, Technologija,  2003, p. 23 - 28.</w:t>
      </w:r>
    </w:p>
    <w:p w:rsidR="006006F8" w:rsidRDefault="006006F8" w:rsidP="006006F8">
      <w:r>
        <w:t xml:space="preserve">15. </w:t>
      </w:r>
      <w:r>
        <w:rPr>
          <w:rStyle w:val="Strong"/>
        </w:rPr>
        <w:t>R.Laucius</w:t>
      </w:r>
      <w:r>
        <w:t xml:space="preserve">. Lokalės, jų sandara ir ypatumai // </w:t>
      </w:r>
      <w:r>
        <w:rPr>
          <w:rStyle w:val="Emphasis"/>
        </w:rPr>
        <w:t>Informacinės technologijos 2003, Konferencijos pranešimų medžiaga</w:t>
      </w:r>
      <w:r>
        <w:t>, ISBN 9955-09-335-8, Kaunas: Technologija, 2003, p. I-(1-7).</w:t>
      </w:r>
    </w:p>
    <w:p w:rsidR="006006F8" w:rsidRDefault="006006F8" w:rsidP="006006F8">
      <w:r>
        <w:t xml:space="preserve">16. </w:t>
      </w:r>
      <w:r>
        <w:rPr>
          <w:rStyle w:val="Strong"/>
        </w:rPr>
        <w:t>L.Markauskaitė</w:t>
      </w:r>
      <w:r>
        <w:t xml:space="preserve">. Critical Review of Research Findings on Information Technology in Education // </w:t>
      </w:r>
      <w:r>
        <w:rPr>
          <w:rStyle w:val="Emphasis"/>
        </w:rPr>
        <w:t xml:space="preserve">Informatics in Education, </w:t>
      </w:r>
      <w:r>
        <w:t xml:space="preserve">ISSN 1648-5831, </w:t>
      </w:r>
      <w:r>
        <w:rPr>
          <w:rStyle w:val="Strong"/>
        </w:rPr>
        <w:t>2</w:t>
      </w:r>
      <w:r>
        <w:t> (1), 2003, p. 65-78.</w:t>
      </w:r>
    </w:p>
    <w:p w:rsidR="006006F8" w:rsidRDefault="006006F8" w:rsidP="006006F8">
      <w:r>
        <w:t xml:space="preserve">17. </w:t>
      </w:r>
      <w:r>
        <w:rPr>
          <w:rStyle w:val="Strong"/>
        </w:rPr>
        <w:t>L.Markauskaitė</w:t>
      </w:r>
      <w:r>
        <w:t xml:space="preserve">. National Policies and Practices in ICT for Education in Lithuania // In: </w:t>
      </w:r>
      <w:r>
        <w:rPr>
          <w:rStyle w:val="Emphasis"/>
        </w:rPr>
        <w:t>Plomp T. el al. (Eds.), Cross-National ICT Policies and Practices in Education,</w:t>
      </w:r>
      <w:r>
        <w:t xml:space="preserve"> ISBN 1-59311-019-7 (1-59311-018-9), Information Age Publishing Inc., USA: (išspausdinta, laukiama knygos).</w:t>
      </w:r>
    </w:p>
    <w:p w:rsidR="006006F8" w:rsidRDefault="006006F8" w:rsidP="006006F8">
      <w:r>
        <w:t xml:space="preserve">18. </w:t>
      </w:r>
      <w:r>
        <w:rPr>
          <w:rStyle w:val="Strong"/>
        </w:rPr>
        <w:t>S.Maskeliūnas</w:t>
      </w:r>
      <w:r>
        <w:t xml:space="preserve">. Modernių informacinių sistemų ontologijos ir paslaugų reikalavimų formulavimas // </w:t>
      </w:r>
      <w:r>
        <w:rPr>
          <w:rStyle w:val="Emphasis"/>
        </w:rPr>
        <w:t>Informacinės technologijos 2003. Konferencijos pranešimų medžiaga.</w:t>
      </w:r>
      <w:r>
        <w:t xml:space="preserve"> ISBN 9955-09-335-8. Kaunas, Technologija,   2003, p. 1 - 8. </w:t>
      </w:r>
    </w:p>
    <w:p w:rsidR="006006F8" w:rsidRDefault="006006F8" w:rsidP="006006F8">
      <w:r>
        <w:t xml:space="preserve">19. </w:t>
      </w:r>
      <w:r>
        <w:rPr>
          <w:rStyle w:val="Strong"/>
        </w:rPr>
        <w:t>S.Maskeliūnas</w:t>
      </w:r>
      <w:r>
        <w:t xml:space="preserve">. Ontologijų panaudojimas verslo ir informacinėms sistemoms intelektualizuoti // </w:t>
      </w:r>
      <w:r>
        <w:rPr>
          <w:rStyle w:val="Emphasis"/>
        </w:rPr>
        <w:t>Informacinės technologijos 2003. Konferencijos pranešimų medžiaga.</w:t>
      </w:r>
      <w:r>
        <w:t xml:space="preserve"> ISBN 9955-09-335-8. Kaunas, Technologija,  2003, p. 9 - 15. </w:t>
      </w:r>
    </w:p>
    <w:p w:rsidR="006006F8" w:rsidRDefault="006006F8" w:rsidP="006006F8">
      <w:r>
        <w:t xml:space="preserve">20. </w:t>
      </w:r>
      <w:r>
        <w:rPr>
          <w:rStyle w:val="Strong"/>
        </w:rPr>
        <w:t>A.Kabašinskas</w:t>
      </w:r>
      <w:r>
        <w:t xml:space="preserve">. Finansinių rinkų modeliavimas // </w:t>
      </w:r>
      <w:r>
        <w:rPr>
          <w:rStyle w:val="Emphasis"/>
        </w:rPr>
        <w:t>Preprintas Nr 2003</w:t>
      </w:r>
      <w:r>
        <w:t xml:space="preserve"> - 29, Matematikos ir informatikos institutas, 2003, 35 psl.</w:t>
      </w:r>
    </w:p>
    <w:p w:rsidR="006006F8" w:rsidRDefault="006006F8" w:rsidP="006006F8">
      <w:r>
        <w:t xml:space="preserve">21. </w:t>
      </w:r>
      <w:r>
        <w:rPr>
          <w:rStyle w:val="Strong"/>
        </w:rPr>
        <w:t>A.Kabašinskas, L.Sakalauskas</w:t>
      </w:r>
      <w:r>
        <w:t xml:space="preserve">. Vertybinių popierių portfelio modeliavimas ir optimizavimas. </w:t>
      </w:r>
      <w:r>
        <w:rPr>
          <w:rStyle w:val="Emphasis"/>
        </w:rPr>
        <w:t>Matematika ir matematinis modeliavimas</w:t>
      </w:r>
      <w:r>
        <w:t>, Kaunas, Technologija, 2003, p. 59-64.</w:t>
      </w:r>
    </w:p>
    <w:p w:rsidR="006006F8" w:rsidRDefault="006006F8" w:rsidP="006006F8">
      <w:r>
        <w:t xml:space="preserve">22. </w:t>
      </w:r>
      <w:r>
        <w:rPr>
          <w:rStyle w:val="Strong"/>
        </w:rPr>
        <w:t>A.Lupeikienė</w:t>
      </w:r>
      <w:r>
        <w:t xml:space="preserve">. Agentinių technologijų panaudojimo reikalavimai kuriant komponentines verslo, informacines ir programų sistemas // </w:t>
      </w:r>
      <w:r>
        <w:rPr>
          <w:rStyle w:val="Emphasis"/>
        </w:rPr>
        <w:t>Informacinės technologijos 2003. Konferencijos pranešimų medžiaga.</w:t>
      </w:r>
      <w:r>
        <w:t xml:space="preserve"> ISBN 9955-09-335-8. Kaunas, Technologija,   2003, p. 16 - 22.</w:t>
      </w:r>
    </w:p>
    <w:p w:rsidR="006006F8" w:rsidRDefault="006006F8" w:rsidP="006006F8">
      <w:r>
        <w:t xml:space="preserve">23. </w:t>
      </w:r>
      <w:r>
        <w:rPr>
          <w:rStyle w:val="Strong"/>
        </w:rPr>
        <w:t>L.Sakalauskas, D.Bakšys</w:t>
      </w:r>
      <w:r>
        <w:t xml:space="preserve">. Elektroninių atsiskaitymų modeliavimas. // </w:t>
      </w:r>
      <w:r>
        <w:rPr>
          <w:rStyle w:val="Emphasis"/>
        </w:rPr>
        <w:t>Informacinės technologijos: teorija, praktika ir inovacijos. Respublikinės mokslinės  konferencijos darbai,</w:t>
      </w:r>
      <w:r>
        <w:t xml:space="preserve"> Alytus, 2003, p. 92-99.</w:t>
      </w:r>
    </w:p>
    <w:p w:rsidR="007D330A" w:rsidRDefault="007D330A">
      <w:bookmarkStart w:id="0" w:name="_GoBack"/>
      <w:bookmarkEnd w:id="0"/>
    </w:p>
    <w:sectPr w:rsidR="007D33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6F8"/>
    <w:rsid w:val="006006F8"/>
    <w:rsid w:val="00764888"/>
    <w:rsid w:val="007D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495C1F-0670-4BB2-BC0C-E8C66B543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006F8"/>
    <w:rPr>
      <w:b/>
      <w:bCs/>
    </w:rPr>
  </w:style>
  <w:style w:type="character" w:styleId="Emphasis">
    <w:name w:val="Emphasis"/>
    <w:basedOn w:val="DefaultParagraphFont"/>
    <w:uiPriority w:val="20"/>
    <w:qFormat/>
    <w:rsid w:val="006006F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006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eidykla.vu.lt/inetleid/inf-mok/inf_mok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4899</Words>
  <Characters>27929</Characters>
  <Application>Microsoft Office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Ringienė</dc:creator>
  <cp:keywords/>
  <dc:description/>
  <cp:lastModifiedBy>Laura Ringienė</cp:lastModifiedBy>
  <cp:revision>1</cp:revision>
  <dcterms:created xsi:type="dcterms:W3CDTF">2016-04-04T09:44:00Z</dcterms:created>
  <dcterms:modified xsi:type="dcterms:W3CDTF">2016-04-04T09:45:00Z</dcterms:modified>
</cp:coreProperties>
</file>